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tiff" ContentType="image/tiff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customXml/itemProps2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5E2C4C83" w14:textId="727369D5" w:rsidR="0055338A" w:rsidRPr="009B47B5" w:rsidRDefault="0055338A" w:rsidP="0055338A">
      <w:pPr>
        <w:tabs>
          <w:tab w:val="left" w:pos="1418"/>
        </w:tabs>
        <w:spacing w:after="240" w:line="360" w:lineRule="auto"/>
        <w:contextualSpacing/>
        <w:jc w:val="center"/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</w:pPr>
      <w:r w:rsidRPr="009B47B5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>202</w:t>
      </w:r>
      <w:r w:rsidR="00461D77" w:rsidRPr="009B47B5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>1</w:t>
      </w:r>
      <w:r w:rsidRPr="009B47B5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 xml:space="preserve"> </w:t>
      </w:r>
      <w:r w:rsidR="005F3F41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 xml:space="preserve">SVHA </w:t>
      </w:r>
      <w:r w:rsidR="008630E5" w:rsidRPr="008630E5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>Nursing Research Institute and Allied Health Collaboration</w:t>
      </w:r>
      <w:r w:rsidR="008630E5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 xml:space="preserve"> - </w:t>
      </w:r>
      <w:r w:rsidR="008630E5" w:rsidRPr="009B47B5">
        <w:rPr>
          <w:rFonts w:asciiTheme="majorHAnsi" w:eastAsia="Times New Roman" w:hAnsiTheme="majorHAnsi" w:cstheme="majorHAnsi"/>
          <w:b/>
          <w:bCs/>
          <w:color w:val="FF0000"/>
          <w:sz w:val="28"/>
          <w:szCs w:val="28"/>
          <w:lang w:val="en-AU" w:bidi="en-US"/>
        </w:rPr>
        <w:t>Research Seminar Program</w:t>
      </w:r>
    </w:p>
    <w:p w14:paraId="6B4A9169" w14:textId="254784C7" w:rsidR="008F5B23" w:rsidRPr="00F64078" w:rsidRDefault="007D45CA" w:rsidP="008F5B23">
      <w:pPr>
        <w:tabs>
          <w:tab w:val="left" w:pos="1418"/>
        </w:tabs>
        <w:spacing w:line="276" w:lineRule="auto"/>
        <w:contextualSpacing/>
        <w:jc w:val="center"/>
        <w:rPr>
          <w:rFonts w:asciiTheme="majorHAnsi" w:eastAsia="Calibri" w:hAnsiTheme="majorHAnsi" w:cstheme="majorHAnsi"/>
          <w:sz w:val="22"/>
          <w:szCs w:val="22"/>
          <w:lang w:val="en-AU"/>
        </w:rPr>
      </w:pPr>
      <w:r w:rsidRPr="00F64078">
        <w:rPr>
          <w:rFonts w:asciiTheme="majorHAnsi" w:eastAsia="Times New Roman" w:hAnsiTheme="majorHAnsi" w:cstheme="majorHAnsi"/>
          <w:sz w:val="22"/>
          <w:szCs w:val="22"/>
          <w:lang w:val="en-AU" w:bidi="en-US"/>
        </w:rPr>
        <w:t>The Nursing Research Institute Melbourne (NRI) in partnership with the NRI Sydney, Allied Health Research Unit (Sydney) and Allied Health (Melbourne)</w:t>
      </w:r>
      <w:r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 xml:space="preserve"> </w:t>
      </w:r>
      <w:r w:rsidR="00F64078"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>(</w:t>
      </w:r>
      <w:r w:rsidR="00F64078" w:rsidRPr="00F64078">
        <w:rPr>
          <w:rFonts w:asciiTheme="majorHAnsi" w:hAnsiTheme="majorHAnsi" w:cstheme="majorHAnsi"/>
          <w:color w:val="7030A0"/>
          <w:sz w:val="22"/>
          <w:szCs w:val="22"/>
        </w:rPr>
        <w:t xml:space="preserve">Nursing Research Institute and Allied Health Collaboration </w:t>
      </w:r>
      <w:r w:rsidR="00F64078" w:rsidRPr="00F64078">
        <w:rPr>
          <w:rFonts w:asciiTheme="majorHAnsi" w:hAnsiTheme="majorHAnsi" w:cstheme="majorHAnsi"/>
          <w:b/>
          <w:bCs/>
          <w:color w:val="7030A0"/>
          <w:sz w:val="22"/>
          <w:szCs w:val="22"/>
        </w:rPr>
        <w:t>(</w:t>
      </w:r>
      <w:proofErr w:type="spellStart"/>
      <w:r w:rsidR="00F64078" w:rsidRPr="00F64078">
        <w:rPr>
          <w:rFonts w:asciiTheme="majorHAnsi" w:hAnsiTheme="majorHAnsi" w:cstheme="majorHAnsi"/>
          <w:b/>
          <w:bCs/>
          <w:color w:val="7030A0"/>
          <w:sz w:val="22"/>
          <w:szCs w:val="22"/>
        </w:rPr>
        <w:t>Melb</w:t>
      </w:r>
      <w:proofErr w:type="spellEnd"/>
      <w:r w:rsidR="00F64078" w:rsidRPr="00F64078">
        <w:rPr>
          <w:rFonts w:asciiTheme="majorHAnsi" w:hAnsiTheme="majorHAnsi" w:cstheme="majorHAnsi"/>
          <w:b/>
          <w:bCs/>
          <w:color w:val="7030A0"/>
          <w:sz w:val="22"/>
          <w:szCs w:val="22"/>
        </w:rPr>
        <w:t>/Syd)</w:t>
      </w:r>
      <w:r w:rsidR="00F64078"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 xml:space="preserve">) </w:t>
      </w:r>
      <w:r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>have come together to offer a suite of research seminars to all SVHA clinicians interested in research.</w:t>
      </w:r>
      <w:r w:rsidR="005D6EAA"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 xml:space="preserve"> Sessions offered as part of the </w:t>
      </w:r>
      <w:r w:rsidR="005D6EAA" w:rsidRPr="00F64078">
        <w:rPr>
          <w:rFonts w:asciiTheme="majorHAnsi" w:eastAsia="Calibri" w:hAnsiTheme="majorHAnsi" w:cstheme="majorHAnsi"/>
          <w:color w:val="70AD47" w:themeColor="accent6"/>
          <w:sz w:val="22"/>
          <w:szCs w:val="22"/>
          <w:lang w:val="en-AU"/>
        </w:rPr>
        <w:t xml:space="preserve">@Allied Health Grand Round </w:t>
      </w:r>
      <w:r w:rsidR="00891C97" w:rsidRPr="00F64078">
        <w:rPr>
          <w:rFonts w:asciiTheme="majorHAnsi" w:eastAsia="Calibri" w:hAnsiTheme="majorHAnsi" w:cstheme="majorHAnsi"/>
          <w:color w:val="70AD47" w:themeColor="accent6"/>
          <w:sz w:val="22"/>
          <w:szCs w:val="22"/>
          <w:lang w:val="en-AU"/>
        </w:rPr>
        <w:t>(</w:t>
      </w:r>
      <w:proofErr w:type="spellStart"/>
      <w:r w:rsidR="00891C97" w:rsidRPr="00F64078">
        <w:rPr>
          <w:rFonts w:asciiTheme="majorHAnsi" w:eastAsia="Calibri" w:hAnsiTheme="majorHAnsi" w:cstheme="majorHAnsi"/>
          <w:color w:val="70AD47" w:themeColor="accent6"/>
          <w:sz w:val="22"/>
          <w:szCs w:val="22"/>
          <w:lang w:val="en-AU"/>
        </w:rPr>
        <w:t>Melb</w:t>
      </w:r>
      <w:proofErr w:type="spellEnd"/>
      <w:r w:rsidR="00891C97" w:rsidRPr="00F64078">
        <w:rPr>
          <w:rFonts w:asciiTheme="majorHAnsi" w:eastAsia="Calibri" w:hAnsiTheme="majorHAnsi" w:cstheme="majorHAnsi"/>
          <w:color w:val="70AD47" w:themeColor="accent6"/>
          <w:sz w:val="22"/>
          <w:szCs w:val="22"/>
          <w:lang w:val="en-AU"/>
        </w:rPr>
        <w:t>)</w:t>
      </w:r>
      <w:r w:rsidR="005D6EAA"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 xml:space="preserve"> and </w:t>
      </w:r>
      <w:r w:rsidR="005D6EAA" w:rsidRPr="00F64078">
        <w:rPr>
          <w:rFonts w:asciiTheme="majorHAnsi" w:eastAsia="Calibri" w:hAnsiTheme="majorHAnsi" w:cstheme="majorHAnsi"/>
          <w:color w:val="ED7D31" w:themeColor="accent2"/>
          <w:sz w:val="22"/>
          <w:szCs w:val="22"/>
          <w:lang w:val="en-AU"/>
        </w:rPr>
        <w:t>Applied Medical Research/ Nursing Research Institute/ Allied Health Research Unit (Syd)</w:t>
      </w:r>
      <w:r w:rsidR="005D6EAA" w:rsidRPr="00F64078">
        <w:rPr>
          <w:rFonts w:asciiTheme="majorHAnsi" w:eastAsia="Calibri" w:hAnsiTheme="majorHAnsi" w:cstheme="majorHAnsi"/>
          <w:b/>
          <w:bCs/>
          <w:color w:val="ED7D31" w:themeColor="accent2"/>
          <w:sz w:val="22"/>
          <w:szCs w:val="22"/>
          <w:lang w:val="en-AU"/>
        </w:rPr>
        <w:t xml:space="preserve"> </w:t>
      </w:r>
      <w:r w:rsidR="005D6EAA" w:rsidRPr="00F64078">
        <w:rPr>
          <w:rFonts w:asciiTheme="majorHAnsi" w:eastAsia="Calibri" w:hAnsiTheme="majorHAnsi" w:cstheme="majorHAnsi"/>
          <w:sz w:val="22"/>
          <w:szCs w:val="22"/>
          <w:lang w:val="en-AU"/>
        </w:rPr>
        <w:t>have also been collated here for your convenience.</w:t>
      </w:r>
    </w:p>
    <w:p w14:paraId="4C123DC5" w14:textId="77777777" w:rsidR="007D45CA" w:rsidRPr="009B47B5" w:rsidRDefault="007D45CA" w:rsidP="008F5B23">
      <w:pPr>
        <w:tabs>
          <w:tab w:val="left" w:pos="1418"/>
        </w:tabs>
        <w:spacing w:line="276" w:lineRule="auto"/>
        <w:contextualSpacing/>
        <w:jc w:val="center"/>
        <w:rPr>
          <w:rFonts w:asciiTheme="majorHAnsi" w:eastAsia="Times New Roman" w:hAnsiTheme="majorHAnsi" w:cstheme="majorHAnsi"/>
          <w:sz w:val="22"/>
          <w:szCs w:val="22"/>
          <w:lang w:val="en-AU" w:bidi="en-US"/>
        </w:rPr>
      </w:pPr>
    </w:p>
    <w:tbl>
      <w:tblPr>
        <w:tblStyle w:val="TableGrid"/>
        <w:tblW w:w="15305" w:type="dxa"/>
        <w:tblInd w:w="-1" w:type="dxa"/>
        <w:tblLayout w:type="fixed"/>
        <w:tblLook w:val="04A0" w:firstRow="1" w:lastRow="0" w:firstColumn="1" w:lastColumn="0" w:noHBand="0" w:noVBand="1"/>
      </w:tblPr>
      <w:tblGrid>
        <w:gridCol w:w="989"/>
        <w:gridCol w:w="5103"/>
        <w:gridCol w:w="3827"/>
        <w:gridCol w:w="1984"/>
        <w:gridCol w:w="3402"/>
      </w:tblGrid>
      <w:tr w:rsidR="00674978" w:rsidRPr="006D67D6" w14:paraId="7AE7D2DB" w14:textId="77777777" w:rsidTr="00265E49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001A0AE9" w14:textId="77777777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0221381C" w14:textId="77777777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4F723BC5" w14:textId="77777777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674535EF" w14:textId="48786F96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7036A1BD" w14:textId="7B1ECA56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674978" w:rsidRPr="006D67D6" w14:paraId="492492F4" w14:textId="77777777" w:rsidTr="00265E49">
        <w:tc>
          <w:tcPr>
            <w:tcW w:w="989" w:type="dxa"/>
          </w:tcPr>
          <w:p w14:paraId="30A4043E" w14:textId="49560604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  <w:t>17 Feb</w:t>
            </w:r>
          </w:p>
          <w:p w14:paraId="64E05B25" w14:textId="00D71850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color w:val="000000"/>
                <w:kern w:val="24"/>
              </w:rPr>
              <w:t>12:30-1:30pm</w:t>
            </w:r>
          </w:p>
        </w:tc>
        <w:tc>
          <w:tcPr>
            <w:tcW w:w="5103" w:type="dxa"/>
          </w:tcPr>
          <w:p w14:paraId="450FA03D" w14:textId="46FDBDAA" w:rsidR="00674978" w:rsidRPr="006D67D6" w:rsidRDefault="00674978" w:rsidP="00F1045B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  <w:t>@Allied Health Grand Round</w:t>
            </w:r>
          </w:p>
          <w:p w14:paraId="773DC9AD" w14:textId="77777777" w:rsidR="00674978" w:rsidRPr="006D67D6" w:rsidRDefault="00674978" w:rsidP="00F1045B">
            <w:pPr>
              <w:contextualSpacing/>
              <w:rPr>
                <w:rFonts w:asciiTheme="majorHAnsi" w:eastAsia="Times New Roman" w:hAnsiTheme="majorHAnsi" w:cstheme="majorHAnsi"/>
                <w:bCs/>
                <w:i/>
                <w:i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i/>
                <w:iCs/>
                <w:lang w:val="en-AU" w:bidi="en-US"/>
              </w:rPr>
              <w:t>Oral language skills of high-risk young people</w:t>
            </w:r>
            <w:r w:rsidRPr="006D67D6">
              <w:rPr>
                <w:rFonts w:asciiTheme="majorHAnsi" w:eastAsia="Times New Roman" w:hAnsiTheme="majorHAnsi" w:cstheme="majorHAnsi"/>
                <w:bCs/>
                <w:i/>
                <w:iCs/>
                <w:lang w:val="en-AU" w:bidi="en-US"/>
              </w:rPr>
              <w:t xml:space="preserve"> (youth offenders and those in the state care system), and the role of oral language competence as an academic and mental health protective factor in childhood and adolescence</w:t>
            </w:r>
          </w:p>
          <w:p w14:paraId="22077E8E" w14:textId="77777777" w:rsidR="00BF5D79" w:rsidRPr="006D67D6" w:rsidRDefault="00BF5D79" w:rsidP="00F1045B">
            <w:pPr>
              <w:contextualSpacing/>
              <w:rPr>
                <w:rFonts w:asciiTheme="majorHAnsi" w:eastAsia="Times New Roman" w:hAnsiTheme="majorHAnsi" w:cstheme="majorHAnsi"/>
                <w:bCs/>
                <w:i/>
                <w:iCs/>
                <w:lang w:val="en-AU" w:bidi="en-US"/>
              </w:rPr>
            </w:pPr>
          </w:p>
          <w:p w14:paraId="0E157495" w14:textId="58EDECF8" w:rsidR="00BF5D79" w:rsidRPr="006D67D6" w:rsidRDefault="00BF5D79" w:rsidP="00F1045B">
            <w:pPr>
              <w:contextualSpacing/>
              <w:rPr>
                <w:rFonts w:asciiTheme="majorHAnsi" w:eastAsia="Times New Roman" w:hAnsiTheme="majorHAnsi" w:cstheme="majorHAnsi"/>
                <w:bCs/>
                <w:i/>
                <w:i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DE4E55" w:rsidRPr="00DE4E55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Karen Borschmann / Fiona McKinnon</w:t>
            </w:r>
            <w:r w:rsidR="00DE4E55" w:rsidRPr="00DE4E55">
              <w:rPr>
                <w:rFonts w:asciiTheme="majorHAnsi" w:eastAsia="Times New Roman" w:hAnsiTheme="majorHAnsi" w:cstheme="majorHAnsi"/>
                <w:kern w:val="24"/>
                <w:lang w:val="en-AU"/>
              </w:rPr>
              <w:t>, Allied Health, St Vincent’s Hospital Melbourne</w:t>
            </w:r>
          </w:p>
        </w:tc>
        <w:tc>
          <w:tcPr>
            <w:tcW w:w="3827" w:type="dxa"/>
          </w:tcPr>
          <w:p w14:paraId="68263F4F" w14:textId="71ADEE0B" w:rsidR="00674978" w:rsidRPr="006D67D6" w:rsidRDefault="00674978" w:rsidP="00F1045B">
            <w:pPr>
              <w:rPr>
                <w:rFonts w:asciiTheme="majorHAnsi" w:hAnsiTheme="majorHAnsi" w:cstheme="majorHAnsi"/>
                <w:bCs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>Professor Pamela Snow</w:t>
            </w:r>
            <w:r w:rsidRPr="006D67D6">
              <w:rPr>
                <w:rFonts w:asciiTheme="majorHAnsi" w:eastAsia="Times New Roman" w:hAnsiTheme="majorHAnsi" w:cstheme="majorHAnsi"/>
                <w:bCs/>
                <w:lang w:val="en-AU" w:bidi="en-US"/>
              </w:rPr>
              <w:t xml:space="preserve">, </w:t>
            </w:r>
            <w:r w:rsidR="0012585D" w:rsidRPr="006D67D6">
              <w:rPr>
                <w:rFonts w:asciiTheme="majorHAnsi" w:hAnsiTheme="majorHAnsi" w:cstheme="majorHAnsi"/>
                <w:bCs/>
                <w:color w:val="201F1E"/>
                <w:shd w:val="clear" w:color="auto" w:fill="FFFFFF"/>
              </w:rPr>
              <w:t>Professor of Cognitive Psychology, School of Education,</w:t>
            </w:r>
            <w:r w:rsidR="006D67D6" w:rsidRPr="006D67D6">
              <w:rPr>
                <w:rFonts w:asciiTheme="majorHAnsi" w:hAnsiTheme="majorHAnsi" w:cstheme="majorHAnsi"/>
                <w:bCs/>
              </w:rPr>
              <w:t xml:space="preserve"> L</w:t>
            </w:r>
            <w:r w:rsidRPr="006D67D6">
              <w:rPr>
                <w:rFonts w:asciiTheme="majorHAnsi" w:eastAsia="Times New Roman" w:hAnsiTheme="majorHAnsi" w:cstheme="majorHAnsi"/>
                <w:bCs/>
                <w:lang w:val="en-AU" w:bidi="en-US"/>
              </w:rPr>
              <w:t>a Trobe University</w:t>
            </w:r>
          </w:p>
        </w:tc>
        <w:tc>
          <w:tcPr>
            <w:tcW w:w="1984" w:type="dxa"/>
          </w:tcPr>
          <w:p w14:paraId="63009037" w14:textId="77777777" w:rsidR="00674978" w:rsidRPr="006D67D6" w:rsidRDefault="00674978" w:rsidP="00F1045B">
            <w:pPr>
              <w:rPr>
                <w:rFonts w:asciiTheme="majorHAnsi" w:hAnsiTheme="majorHAnsi" w:cstheme="majorHAnsi"/>
                <w:b/>
                <w:bCs/>
                <w:color w:val="70AD47" w:themeColor="accent6"/>
              </w:rPr>
            </w:pPr>
            <w:r w:rsidRPr="006D67D6">
              <w:rPr>
                <w:rFonts w:asciiTheme="majorHAnsi" w:hAnsiTheme="majorHAnsi" w:cstheme="majorHAnsi"/>
                <w:color w:val="70AD47" w:themeColor="accent6"/>
              </w:rPr>
              <w:t xml:space="preserve">Allied Health </w:t>
            </w:r>
            <w:r w:rsidR="0031689A"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Melb</w:t>
            </w:r>
            <w:proofErr w:type="spellEnd"/>
            <w:r w:rsidR="0031689A"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)</w:t>
            </w:r>
          </w:p>
          <w:p w14:paraId="27A98245" w14:textId="77777777" w:rsidR="00241A1B" w:rsidRPr="006D67D6" w:rsidRDefault="00241A1B" w:rsidP="00F1045B">
            <w:pPr>
              <w:rPr>
                <w:rFonts w:asciiTheme="majorHAnsi" w:hAnsiTheme="majorHAnsi" w:cstheme="majorHAnsi"/>
                <w:b/>
                <w:bCs/>
                <w:color w:val="70AD47" w:themeColor="accent6"/>
              </w:rPr>
            </w:pPr>
          </w:p>
          <w:p w14:paraId="6E9B9E03" w14:textId="48516FE0" w:rsidR="00241A1B" w:rsidRPr="006D67D6" w:rsidRDefault="00241A1B" w:rsidP="00F1045B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3402" w:type="dxa"/>
          </w:tcPr>
          <w:p w14:paraId="453F7FD5" w14:textId="48EB775B" w:rsidR="00FC7173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hyperlink r:id="rId8" w:history="1">
              <w:r w:rsidR="00FC7173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Join Microsoft Teams meeting</w:t>
              </w:r>
            </w:hyperlink>
          </w:p>
          <w:p w14:paraId="422B6D26" w14:textId="3E9C24DE" w:rsidR="00FC7173" w:rsidRPr="006D67D6" w:rsidRDefault="00FC7173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+61 2 8320 9200</w:t>
            </w:r>
          </w:p>
          <w:p w14:paraId="073F3D35" w14:textId="6451A062" w:rsidR="00FC7173" w:rsidRPr="006D67D6" w:rsidRDefault="00FC7173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Phone Conference ID: 119 126 72#</w:t>
            </w:r>
          </w:p>
          <w:p w14:paraId="3209421A" w14:textId="0C4EB2BB" w:rsidR="00FC7173" w:rsidRPr="006D67D6" w:rsidRDefault="00FC7173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Join with a video conferencing device</w:t>
            </w:r>
          </w:p>
          <w:p w14:paraId="2839AEDF" w14:textId="76282DF3" w:rsidR="00FC7173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hyperlink r:id="rId9" w:history="1">
              <w:r w:rsidR="00FC7173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499993669@t.plcm.vc</w:t>
              </w:r>
            </w:hyperlink>
            <w:r w:rsidR="00FC7173"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 xml:space="preserve"> </w:t>
            </w:r>
          </w:p>
          <w:p w14:paraId="47F6692B" w14:textId="77777777" w:rsidR="00FC7173" w:rsidRPr="006D67D6" w:rsidRDefault="00FC7173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Video Conference ID: 131 322 997 9</w:t>
            </w:r>
          </w:p>
          <w:p w14:paraId="23FA01D2" w14:textId="6482FB29" w:rsidR="00674978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hyperlink r:id="rId10" w:tgtFrame="_blank" w:history="1">
              <w:r w:rsidR="00FC7173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 xml:space="preserve">Alternate VTC </w:t>
              </w:r>
              <w:r w:rsidR="00E36F21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dialling</w:t>
              </w:r>
              <w:r w:rsidR="00FC7173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 xml:space="preserve"> instructions</w:t>
              </w:r>
            </w:hyperlink>
          </w:p>
        </w:tc>
      </w:tr>
      <w:tr w:rsidR="00674978" w:rsidRPr="006D67D6" w14:paraId="3AD6AC53" w14:textId="77777777" w:rsidTr="00265E49">
        <w:tc>
          <w:tcPr>
            <w:tcW w:w="989" w:type="dxa"/>
          </w:tcPr>
          <w:p w14:paraId="2278106E" w14:textId="1C475B09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  <w:t>24 Feb</w:t>
            </w:r>
          </w:p>
          <w:p w14:paraId="731B2100" w14:textId="77777777" w:rsidR="00674978" w:rsidRPr="006D67D6" w:rsidRDefault="00674978" w:rsidP="00F1045B">
            <w:pPr>
              <w:contextualSpacing/>
              <w:rPr>
                <w:rFonts w:asciiTheme="majorHAnsi" w:eastAsia="Calibri" w:hAnsiTheme="majorHAnsi" w:cstheme="majorHAnsi"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color w:val="000000"/>
                <w:kern w:val="24"/>
              </w:rPr>
              <w:t>1-2pm</w:t>
            </w:r>
          </w:p>
        </w:tc>
        <w:tc>
          <w:tcPr>
            <w:tcW w:w="5103" w:type="dxa"/>
          </w:tcPr>
          <w:p w14:paraId="22AD8950" w14:textId="77777777" w:rsidR="00674978" w:rsidRPr="006D67D6" w:rsidRDefault="00674978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 xml:space="preserve">Navigating the ethics process @ 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  <w:t>St. Vincent’s Hospital Sydney</w:t>
            </w:r>
          </w:p>
          <w:p w14:paraId="31CF050F" w14:textId="77777777" w:rsidR="00883092" w:rsidRPr="006D67D6" w:rsidRDefault="00883092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56D714F9" w14:textId="13645844" w:rsidR="00883092" w:rsidRPr="006D67D6" w:rsidRDefault="00883092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1D1025C5" w14:textId="77777777" w:rsidR="00F1045B" w:rsidRPr="006D67D6" w:rsidRDefault="00F1045B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72CE036B" w14:textId="124AA726" w:rsidR="00883092" w:rsidRPr="006D67D6" w:rsidRDefault="00883092" w:rsidP="00F1045B">
            <w:pPr>
              <w:contextualSpacing/>
              <w:rPr>
                <w:rFonts w:asciiTheme="majorHAnsi" w:eastAsia="+mn-ea" w:hAnsiTheme="majorHAnsi" w:cstheme="majorHAnsi"/>
                <w:b/>
                <w:bCs/>
                <w:color w:val="7030A0"/>
                <w:kern w:val="24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3466C3"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Lauren Christie</w:t>
            </w:r>
            <w:r w:rsidR="00DE4E55">
              <w:rPr>
                <w:rFonts w:asciiTheme="majorHAnsi" w:eastAsia="Times New Roman" w:hAnsiTheme="majorHAnsi" w:cstheme="majorHAnsi"/>
                <w:kern w:val="24"/>
                <w:lang w:val="en-AU"/>
              </w:rPr>
              <w:t xml:space="preserve">, </w:t>
            </w:r>
            <w:r w:rsidR="00DE4E55" w:rsidRPr="006D67D6">
              <w:rPr>
                <w:rFonts w:asciiTheme="majorHAnsi" w:eastAsia="Times New Roman" w:hAnsiTheme="majorHAnsi" w:cstheme="majorHAnsi"/>
                <w:lang w:val="en-AU" w:bidi="en-US"/>
              </w:rPr>
              <w:t>Allied Health Research Fellow, St Vincent’s Health Network, Sydney</w:t>
            </w:r>
          </w:p>
        </w:tc>
        <w:tc>
          <w:tcPr>
            <w:tcW w:w="3827" w:type="dxa"/>
          </w:tcPr>
          <w:p w14:paraId="64661AFA" w14:textId="2BE48568" w:rsidR="00674978" w:rsidRPr="006D67D6" w:rsidRDefault="00DE4E55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>
              <w:rPr>
                <w:rFonts w:asciiTheme="majorHAnsi" w:eastAsia="Times New Roman" w:hAnsiTheme="majorHAnsi" w:cstheme="majorHAnsi"/>
                <w:b/>
                <w:lang w:val="en-AU" w:bidi="en-US"/>
              </w:rPr>
              <w:t>Dr</w:t>
            </w:r>
            <w:r w:rsidR="00674978"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 xml:space="preserve"> Pamela Blaikie</w:t>
            </w:r>
            <w:r w:rsidR="00674978" w:rsidRPr="006D67D6">
              <w:rPr>
                <w:rFonts w:asciiTheme="majorHAnsi" w:hAnsiTheme="majorHAnsi" w:cstheme="majorHAnsi"/>
              </w:rPr>
              <w:t xml:space="preserve">, </w:t>
            </w:r>
            <w:r w:rsidR="00674978" w:rsidRPr="006D67D6">
              <w:rPr>
                <w:rFonts w:asciiTheme="majorHAnsi" w:eastAsia="Times New Roman" w:hAnsiTheme="majorHAnsi" w:cstheme="majorHAnsi"/>
                <w:lang w:val="en-AU" w:bidi="en-US"/>
              </w:rPr>
              <w:t>Research Office Manager St. Vincent’s Health Network Sydney Translational Research Centre</w:t>
            </w:r>
          </w:p>
        </w:tc>
        <w:tc>
          <w:tcPr>
            <w:tcW w:w="1984" w:type="dxa"/>
          </w:tcPr>
          <w:p w14:paraId="0A04B977" w14:textId="002DA6CB" w:rsidR="00674978" w:rsidRPr="006D67D6" w:rsidRDefault="0012585D" w:rsidP="00F1045B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</w:t>
            </w:r>
            <w:r w:rsidR="005A6E66" w:rsidRPr="006D67D6">
              <w:rPr>
                <w:rFonts w:asciiTheme="majorHAnsi" w:hAnsiTheme="majorHAnsi" w:cstheme="majorHAnsi"/>
                <w:color w:val="7030A0"/>
              </w:rPr>
              <w:t>and</w:t>
            </w:r>
            <w:r w:rsidRPr="006D67D6">
              <w:rPr>
                <w:rFonts w:asciiTheme="majorHAnsi" w:hAnsiTheme="majorHAnsi" w:cstheme="majorHAnsi"/>
                <w:color w:val="7030A0"/>
              </w:rPr>
              <w:t xml:space="preserve"> Allied Health </w:t>
            </w:r>
            <w:r w:rsidR="00802251" w:rsidRPr="006D67D6">
              <w:rPr>
                <w:rFonts w:asciiTheme="majorHAnsi" w:hAnsiTheme="majorHAnsi" w:cstheme="majorHAnsi"/>
                <w:color w:val="7030A0"/>
              </w:rPr>
              <w:t>Collaboration</w:t>
            </w:r>
            <w:r w:rsidR="0031689A" w:rsidRPr="006D67D6">
              <w:rPr>
                <w:rFonts w:asciiTheme="majorHAnsi" w:hAnsiTheme="majorHAnsi" w:cstheme="majorHAnsi"/>
                <w:color w:val="7030A0"/>
              </w:rPr>
              <w:t xml:space="preserve"> </w:t>
            </w:r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011BFF76" w14:textId="6309CCDA" w:rsidR="00674978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11" w:history="1">
              <w:r w:rsidR="00674978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2A240E69" w14:textId="77777777" w:rsidR="00674978" w:rsidRPr="006D67D6" w:rsidRDefault="00674978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4449A2FE" w14:textId="77777777" w:rsidR="00674978" w:rsidRPr="006D67D6" w:rsidRDefault="00674978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57FECF3D" w14:textId="77777777" w:rsidR="00674978" w:rsidRPr="006D67D6" w:rsidRDefault="00674978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65613AF6" w14:textId="77777777" w:rsidR="00674978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12" w:history="1">
              <w:r w:rsidR="00674978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674978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5E1FED78" w14:textId="77777777" w:rsidR="00674978" w:rsidRPr="006D67D6" w:rsidRDefault="00674978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66DD7189" w14:textId="77777777" w:rsidR="00674978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13" w:history="1">
              <w:r w:rsidR="00674978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674978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 </w:t>
            </w:r>
          </w:p>
          <w:p w14:paraId="430F3E52" w14:textId="3B7A88C3" w:rsidR="008C3144" w:rsidRPr="006D67D6" w:rsidRDefault="008C3144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E26785" w:rsidRPr="006D67D6" w14:paraId="728E7DD5" w14:textId="77777777" w:rsidTr="00265E49">
        <w:tc>
          <w:tcPr>
            <w:tcW w:w="989" w:type="dxa"/>
          </w:tcPr>
          <w:p w14:paraId="0DCD087A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  <w:t>24 Feb</w:t>
            </w:r>
          </w:p>
          <w:p w14:paraId="0DCAE66C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color w:val="000000"/>
                <w:kern w:val="24"/>
              </w:rPr>
              <w:t>1-2pm</w:t>
            </w:r>
          </w:p>
        </w:tc>
        <w:tc>
          <w:tcPr>
            <w:tcW w:w="5103" w:type="dxa"/>
          </w:tcPr>
          <w:p w14:paraId="3BF67641" w14:textId="77777777" w:rsidR="00E26785" w:rsidRPr="006D67D6" w:rsidRDefault="00E26785" w:rsidP="00E2678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>Navigating the ethics process @ St. Vincent’s Hospital Melbourne</w:t>
            </w:r>
          </w:p>
          <w:p w14:paraId="79237E37" w14:textId="77777777" w:rsidR="00E26785" w:rsidRPr="006D67D6" w:rsidRDefault="00E26785" w:rsidP="00E2678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64C42613" w14:textId="77777777" w:rsidR="00DE4E55" w:rsidRDefault="00DE4E55" w:rsidP="00E2678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2820AE76" w14:textId="50A3C70A" w:rsidR="00E26785" w:rsidRPr="006D67D6" w:rsidRDefault="00E26785" w:rsidP="00E26785">
            <w:pPr>
              <w:contextualSpacing/>
              <w:rPr>
                <w:rFonts w:asciiTheme="majorHAnsi" w:eastAsia="+mn-ea" w:hAnsiTheme="majorHAnsi" w:cstheme="majorHAnsi"/>
                <w:b/>
                <w:color w:val="7030A0"/>
                <w:kern w:val="24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DE4E55" w:rsidRPr="00DE4E55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Karen Borschmann</w:t>
            </w:r>
            <w:r w:rsidR="00DE4E55">
              <w:rPr>
                <w:rFonts w:asciiTheme="majorHAnsi" w:eastAsia="Times New Roman" w:hAnsiTheme="majorHAnsi" w:cstheme="majorHAnsi"/>
                <w:kern w:val="24"/>
                <w:lang w:val="en-AU"/>
              </w:rPr>
              <w:t>, Allied Health Research Translation Fellow, St Vincent’s Hospital Melbourne</w:t>
            </w:r>
          </w:p>
        </w:tc>
        <w:tc>
          <w:tcPr>
            <w:tcW w:w="3827" w:type="dxa"/>
          </w:tcPr>
          <w:p w14:paraId="08D1B69E" w14:textId="36ED44AB" w:rsidR="00E26785" w:rsidRPr="006D67D6" w:rsidRDefault="00DE4E55" w:rsidP="00E2678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>
              <w:rPr>
                <w:rFonts w:asciiTheme="majorHAnsi" w:eastAsia="Times New Roman" w:hAnsiTheme="majorHAnsi" w:cstheme="majorHAnsi"/>
                <w:b/>
                <w:color w:val="000000"/>
                <w:lang w:val="en-AU" w:bidi="en-US"/>
              </w:rPr>
              <w:t>Dr</w:t>
            </w:r>
            <w:r w:rsidR="00E26785" w:rsidRPr="006D67D6">
              <w:rPr>
                <w:rFonts w:asciiTheme="majorHAnsi" w:eastAsia="Times New Roman" w:hAnsiTheme="majorHAnsi" w:cstheme="majorHAnsi"/>
                <w:b/>
                <w:color w:val="000000"/>
                <w:lang w:val="en-AU" w:bidi="en-US"/>
              </w:rPr>
              <w:t xml:space="preserve"> Tam Nguyen</w:t>
            </w:r>
            <w:r w:rsidR="00E26785" w:rsidRPr="006D67D6">
              <w:rPr>
                <w:rFonts w:asciiTheme="majorHAnsi" w:eastAsia="Times New Roman" w:hAnsiTheme="majorHAnsi" w:cstheme="majorHAnsi"/>
                <w:bCs/>
                <w:color w:val="000000"/>
                <w:lang w:val="en-AU" w:bidi="en-US"/>
              </w:rPr>
              <w:t>,</w:t>
            </w:r>
            <w:r w:rsidR="00E26785" w:rsidRPr="006D67D6">
              <w:rPr>
                <w:rFonts w:asciiTheme="majorHAnsi" w:eastAsia="Times New Roman" w:hAnsiTheme="majorHAnsi" w:cstheme="majorHAnsi"/>
                <w:b/>
                <w:bCs/>
                <w:color w:val="000000"/>
                <w:lang w:val="en-AU" w:bidi="en-US"/>
              </w:rPr>
              <w:t xml:space="preserve"> </w:t>
            </w:r>
            <w:r w:rsidR="00E26785" w:rsidRPr="006D67D6">
              <w:rPr>
                <w:rFonts w:asciiTheme="majorHAnsi" w:eastAsia="Times New Roman" w:hAnsiTheme="majorHAnsi" w:cstheme="majorHAnsi"/>
                <w:bCs/>
                <w:color w:val="000000"/>
                <w:lang w:val="en-AU" w:bidi="en-US"/>
              </w:rPr>
              <w:t xml:space="preserve">Deputy Director, Research Directorate, </w:t>
            </w:r>
            <w:r w:rsidR="00E26785"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St. Vincent’s Hospital Melbourne</w:t>
            </w:r>
          </w:p>
          <w:p w14:paraId="70578564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1984" w:type="dxa"/>
          </w:tcPr>
          <w:p w14:paraId="68A53DCB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26408750" w14:textId="77777777" w:rsidR="00E26785" w:rsidRPr="006D67D6" w:rsidRDefault="007377EB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hyperlink r:id="rId14" w:history="1">
              <w:r w:rsidR="00E26785" w:rsidRPr="006D67D6">
                <w:rPr>
                  <w:rStyle w:val="Hyperlink"/>
                  <w:rFonts w:asciiTheme="majorHAnsi" w:eastAsia="Calibri" w:hAnsiTheme="majorHAnsi" w:cstheme="majorHAnsi"/>
                  <w:sz w:val="20"/>
                  <w:szCs w:val="20"/>
                  <w:lang w:val="en-AU"/>
                </w:rPr>
                <w:t>Join Microsoft Teams meeting</w:t>
              </w:r>
            </w:hyperlink>
            <w:r w:rsidR="00E26785" w:rsidRPr="006D67D6"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  <w:t xml:space="preserve"> </w:t>
            </w:r>
          </w:p>
          <w:p w14:paraId="1493D77D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sz w:val="20"/>
                <w:szCs w:val="20"/>
                <w:lang w:val="en-AU"/>
              </w:rPr>
              <w:t>Call (audio only)</w:t>
            </w:r>
            <w:r w:rsidRPr="006D67D6"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  <w:t xml:space="preserve"> +61 2 8318 0005 </w:t>
            </w:r>
          </w:p>
          <w:p w14:paraId="06BE9E92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  <w:t xml:space="preserve">Phone Conference ID: 678 514 315# </w:t>
            </w:r>
          </w:p>
          <w:p w14:paraId="59D5F771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</w:p>
          <w:p w14:paraId="008290EE" w14:textId="77777777" w:rsidR="00E26785" w:rsidRPr="006D67D6" w:rsidRDefault="007377EB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hyperlink r:id="rId15" w:history="1">
              <w:r w:rsidR="00E26785" w:rsidRPr="006D67D6">
                <w:rPr>
                  <w:rStyle w:val="Hyperlink"/>
                  <w:rFonts w:asciiTheme="majorHAnsi" w:eastAsia="Calibri" w:hAnsiTheme="majorHAnsi" w:cstheme="majorHAnsi"/>
                  <w:sz w:val="20"/>
                  <w:szCs w:val="20"/>
                  <w:lang w:val="en-AU"/>
                </w:rPr>
                <w:t>986667549@t.plcm.vc</w:t>
              </w:r>
            </w:hyperlink>
            <w:r w:rsidR="00E26785" w:rsidRPr="006D67D6"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  <w:t xml:space="preserve">  </w:t>
            </w:r>
          </w:p>
          <w:p w14:paraId="2BFEBD00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sz w:val="20"/>
                <w:szCs w:val="20"/>
                <w:lang w:val="en-AU"/>
              </w:rPr>
              <w:t xml:space="preserve">Video Conference ID: 136 210 083 0 </w:t>
            </w:r>
          </w:p>
          <w:p w14:paraId="66A567DD" w14:textId="76EF4BF4" w:rsidR="008C3144" w:rsidRPr="00DE4E55" w:rsidRDefault="007377EB" w:rsidP="00E26785">
            <w:pPr>
              <w:contextualSpacing/>
              <w:rPr>
                <w:rFonts w:asciiTheme="majorHAnsi" w:eastAsia="Calibri" w:hAnsiTheme="majorHAnsi" w:cstheme="majorHAnsi"/>
                <w:color w:val="0000FF"/>
                <w:sz w:val="20"/>
                <w:szCs w:val="20"/>
                <w:u w:val="single"/>
                <w:lang w:val="en-AU"/>
              </w:rPr>
            </w:pPr>
            <w:hyperlink r:id="rId16" w:history="1">
              <w:r w:rsidR="00E26785" w:rsidRPr="006D67D6">
                <w:rPr>
                  <w:rStyle w:val="Hyperlink"/>
                  <w:rFonts w:asciiTheme="majorHAnsi" w:eastAsia="Calibri" w:hAnsiTheme="majorHAnsi" w:cstheme="majorHAnsi"/>
                  <w:sz w:val="20"/>
                  <w:szCs w:val="20"/>
                  <w:lang w:val="en-AU"/>
                </w:rPr>
                <w:t xml:space="preserve">Alternate VTC </w:t>
              </w:r>
              <w:r w:rsidR="00E36F21" w:rsidRPr="006D67D6">
                <w:rPr>
                  <w:rStyle w:val="Hyperlink"/>
                  <w:rFonts w:asciiTheme="majorHAnsi" w:eastAsia="Calibri" w:hAnsiTheme="majorHAnsi" w:cstheme="majorHAnsi"/>
                  <w:sz w:val="20"/>
                  <w:szCs w:val="20"/>
                  <w:lang w:val="en-AU"/>
                </w:rPr>
                <w:t>dialling</w:t>
              </w:r>
              <w:r w:rsidR="00E26785" w:rsidRPr="006D67D6">
                <w:rPr>
                  <w:rStyle w:val="Hyperlink"/>
                  <w:rFonts w:asciiTheme="majorHAnsi" w:eastAsia="Calibri" w:hAnsiTheme="majorHAnsi" w:cstheme="majorHAnsi"/>
                  <w:sz w:val="20"/>
                  <w:szCs w:val="20"/>
                  <w:lang w:val="en-AU"/>
                </w:rPr>
                <w:t xml:space="preserve"> instructions</w:t>
              </w:r>
            </w:hyperlink>
          </w:p>
        </w:tc>
      </w:tr>
      <w:tr w:rsidR="002226FA" w:rsidRPr="006D67D6" w14:paraId="4BC8C8EB" w14:textId="77777777" w:rsidTr="00265E49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4956E55F" w14:textId="70D0ACFF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25AA4135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0F9463FA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4ACC1981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12FB3FBC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917CC4" w:rsidRPr="006D67D6" w14:paraId="75A2B9B6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78BFEAE1" w14:textId="7FAC8AF3" w:rsidR="00917CC4" w:rsidRPr="006D67D6" w:rsidRDefault="00917CC4" w:rsidP="00F1045B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31689A" w:rsidRPr="006D67D6" w14:paraId="53CF7CE7" w14:textId="77777777" w:rsidTr="00265E49">
        <w:tc>
          <w:tcPr>
            <w:tcW w:w="989" w:type="dxa"/>
          </w:tcPr>
          <w:p w14:paraId="49B9E2D7" w14:textId="77777777" w:rsidR="0031689A" w:rsidRPr="006D67D6" w:rsidRDefault="0031689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10 Mar</w:t>
            </w:r>
          </w:p>
          <w:p w14:paraId="6141D229" w14:textId="4072F5C4" w:rsidR="0031689A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</w:tc>
        <w:tc>
          <w:tcPr>
            <w:tcW w:w="5103" w:type="dxa"/>
          </w:tcPr>
          <w:p w14:paraId="100CBDB7" w14:textId="77777777" w:rsidR="001423F6" w:rsidRPr="006D67D6" w:rsidRDefault="001423F6" w:rsidP="001423F6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Barriers and enablers to implementing hospital-acquired urinary tract infection prevention strategies: A qualitative study using the Theoretical Domains Framework</w:t>
            </w:r>
          </w:p>
          <w:p w14:paraId="1689F127" w14:textId="77777777" w:rsidR="0025684B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</w:p>
          <w:p w14:paraId="56C9E129" w14:textId="19402369" w:rsidR="0025684B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Reducing isolation and loneliness through an intergenerational program designed to engage adolescents and older people in residential aged care</w:t>
            </w:r>
          </w:p>
          <w:p w14:paraId="03B8A657" w14:textId="44234BEE" w:rsidR="008C3144" w:rsidRPr="006D67D6" w:rsidRDefault="008C3144" w:rsidP="00F1045B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</w:p>
          <w:p w14:paraId="352860A3" w14:textId="1C87AEB3" w:rsidR="0031689A" w:rsidRPr="006D67D6" w:rsidRDefault="00883092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DE4E55"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Dr</w:t>
            </w:r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 xml:space="preserve"> </w:t>
            </w:r>
            <w:proofErr w:type="spellStart"/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Cintia</w:t>
            </w:r>
            <w:proofErr w:type="spellEnd"/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 xml:space="preserve"> Martinez</w:t>
            </w:r>
            <w:r w:rsidR="00DE4E55">
              <w:rPr>
                <w:rFonts w:asciiTheme="majorHAnsi" w:eastAsia="Times New Roman" w:hAnsiTheme="majorHAnsi" w:cstheme="majorHAnsi"/>
                <w:kern w:val="24"/>
                <w:lang w:val="en-AU"/>
              </w:rPr>
              <w:t>, Research Officer, Nursing Research Institute</w:t>
            </w:r>
          </w:p>
        </w:tc>
        <w:tc>
          <w:tcPr>
            <w:tcW w:w="3827" w:type="dxa"/>
          </w:tcPr>
          <w:p w14:paraId="270F452A" w14:textId="77777777" w:rsidR="001423F6" w:rsidRPr="006D67D6" w:rsidRDefault="001423F6" w:rsidP="001423F6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bookmarkStart w:id="0" w:name="OLE_LINK1"/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>Dr</w:t>
            </w: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 </w:t>
            </w:r>
            <w:proofErr w:type="spellStart"/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Oyebola</w:t>
            </w:r>
            <w:proofErr w:type="spellEnd"/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 </w:t>
            </w:r>
            <w:proofErr w:type="spellStart"/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Fasugba</w:t>
            </w:r>
            <w:proofErr w:type="spellEnd"/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,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 Research Officer, Nursing Research Institute, 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St. Vincent’s Hospital Sydney</w:t>
            </w:r>
          </w:p>
          <w:p w14:paraId="36C7DF32" w14:textId="77777777" w:rsidR="0025684B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bCs/>
              </w:rPr>
            </w:pPr>
          </w:p>
          <w:p w14:paraId="4D919A95" w14:textId="77777777" w:rsidR="0025684B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b/>
              </w:rPr>
            </w:pPr>
          </w:p>
          <w:p w14:paraId="69101CB6" w14:textId="2F74ABFC" w:rsidR="0031689A" w:rsidRPr="006D67D6" w:rsidRDefault="00DE4E55" w:rsidP="00F1045B">
            <w:pPr>
              <w:contextualSpacing/>
              <w:rPr>
                <w:rFonts w:asciiTheme="majorHAnsi" w:eastAsia="Calibri" w:hAnsiTheme="majorHAnsi" w:cstheme="majorHAnsi"/>
                <w:b/>
              </w:rPr>
            </w:pPr>
            <w:r>
              <w:rPr>
                <w:rFonts w:asciiTheme="majorHAnsi" w:eastAsia="Calibri" w:hAnsiTheme="majorHAnsi" w:cstheme="majorHAnsi"/>
                <w:b/>
              </w:rPr>
              <w:t>Dr</w:t>
            </w:r>
            <w:r w:rsidR="0025684B" w:rsidRPr="006D67D6">
              <w:rPr>
                <w:rFonts w:asciiTheme="majorHAnsi" w:eastAsia="Calibri" w:hAnsiTheme="majorHAnsi" w:cstheme="majorHAnsi"/>
                <w:b/>
              </w:rPr>
              <w:t xml:space="preserve"> Bridget </w:t>
            </w:r>
            <w:proofErr w:type="spellStart"/>
            <w:r w:rsidR="0025684B" w:rsidRPr="006D67D6">
              <w:rPr>
                <w:rFonts w:asciiTheme="majorHAnsi" w:eastAsia="Calibri" w:hAnsiTheme="majorHAnsi" w:cstheme="majorHAnsi"/>
                <w:b/>
              </w:rPr>
              <w:t>Laging</w:t>
            </w:r>
            <w:proofErr w:type="spellEnd"/>
            <w:r w:rsidR="00883092" w:rsidRPr="006D67D6">
              <w:rPr>
                <w:rFonts w:asciiTheme="majorHAnsi" w:eastAsia="Calibri" w:hAnsiTheme="majorHAnsi" w:cstheme="majorHAnsi"/>
                <w:b/>
              </w:rPr>
              <w:t xml:space="preserve">, </w:t>
            </w:r>
            <w:bookmarkEnd w:id="0"/>
            <w:r w:rsidR="00F63D88" w:rsidRPr="006D67D6">
              <w:rPr>
                <w:rFonts w:asciiTheme="majorHAnsi" w:eastAsia="Calibri" w:hAnsiTheme="majorHAnsi" w:cstheme="majorHAnsi"/>
                <w:b/>
              </w:rPr>
              <w:t xml:space="preserve"> </w:t>
            </w:r>
            <w:r w:rsidR="00F63D88" w:rsidRPr="006D67D6">
              <w:rPr>
                <w:rFonts w:asciiTheme="majorHAnsi" w:eastAsia="Times New Roman" w:hAnsiTheme="majorHAnsi" w:cstheme="majorHAnsi"/>
                <w:lang w:val="en-AU" w:bidi="en-US"/>
              </w:rPr>
              <w:t>Senior Research Fellow, Faculty of Health Sciences, Australian Catholic University</w:t>
            </w:r>
            <w:r w:rsidR="00F63D88" w:rsidRPr="006D67D6">
              <w:rPr>
                <w:rFonts w:asciiTheme="majorHAnsi" w:hAnsiTheme="majorHAnsi" w:cstheme="majorHAnsi"/>
                <w:color w:val="747474"/>
                <w:shd w:val="clear" w:color="auto" w:fill="FFFFFF"/>
              </w:rPr>
              <w:t xml:space="preserve"> </w:t>
            </w:r>
          </w:p>
        </w:tc>
        <w:tc>
          <w:tcPr>
            <w:tcW w:w="1984" w:type="dxa"/>
          </w:tcPr>
          <w:p w14:paraId="2A2A679B" w14:textId="0C2BFCBD" w:rsidR="0031689A" w:rsidRPr="006D67D6" w:rsidRDefault="0031689A" w:rsidP="00F1045B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4D1ABEA7" w14:textId="0D4543A6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1610F2B9" w14:textId="3540E83C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233C65D2" w14:textId="77777777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45F14421" w14:textId="161A10BA" w:rsidR="0031689A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17" w:history="1">
              <w:r w:rsidR="00883092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5A6E66" w:rsidRPr="006D67D6" w14:paraId="223DB224" w14:textId="77777777" w:rsidTr="00265E49">
        <w:tc>
          <w:tcPr>
            <w:tcW w:w="989" w:type="dxa"/>
          </w:tcPr>
          <w:p w14:paraId="186212C6" w14:textId="46FD66CB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24 Mar</w:t>
            </w:r>
          </w:p>
          <w:p w14:paraId="0576F852" w14:textId="77777777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1-2pm</w:t>
            </w:r>
          </w:p>
        </w:tc>
        <w:tc>
          <w:tcPr>
            <w:tcW w:w="5103" w:type="dxa"/>
          </w:tcPr>
          <w:p w14:paraId="41F08142" w14:textId="44869080" w:rsidR="005A6E66" w:rsidRPr="006D67D6" w:rsidRDefault="005A6E66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  <w:t xml:space="preserve">Identifying an </w:t>
            </w:r>
            <w:r w:rsidR="006949EC" w:rsidRPr="006D67D6"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  <w:t>evidence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  <w:t xml:space="preserve"> practice gap and designing your research question</w:t>
            </w:r>
          </w:p>
          <w:p w14:paraId="66E83196" w14:textId="77777777" w:rsidR="00883092" w:rsidRPr="006D67D6" w:rsidRDefault="00883092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00AB3FF9" w14:textId="77777777" w:rsidR="00883092" w:rsidRPr="006D67D6" w:rsidRDefault="00883092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06EE966B" w14:textId="69219F73" w:rsidR="00E26785" w:rsidRPr="006D67D6" w:rsidRDefault="00E26785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49EEDBC3" w14:textId="77777777" w:rsidR="008C3144" w:rsidRPr="006D67D6" w:rsidRDefault="008C3144" w:rsidP="00F1045B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402112B8" w14:textId="6574BF48" w:rsidR="00883092" w:rsidRPr="006D67D6" w:rsidRDefault="00883092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DE4E55" w:rsidRPr="00DE4E55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="00DE4E55"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Karen Borschmann</w:t>
            </w:r>
            <w:r w:rsidR="00DE4E55">
              <w:rPr>
                <w:rFonts w:asciiTheme="majorHAnsi" w:eastAsia="Times New Roman" w:hAnsiTheme="majorHAnsi" w:cstheme="majorHAnsi"/>
                <w:kern w:val="24"/>
                <w:lang w:val="en-AU"/>
              </w:rPr>
              <w:t>, Allied Health Research Translation Fellow, St Vincent’s Hospital Melbourne</w:t>
            </w:r>
          </w:p>
        </w:tc>
        <w:tc>
          <w:tcPr>
            <w:tcW w:w="3827" w:type="dxa"/>
          </w:tcPr>
          <w:p w14:paraId="4FD7E7C5" w14:textId="47CDEC38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>Lauren Christie,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 xml:space="preserve"> Allied Health Research Fellow, St Vincent’s Health Network, Sydney</w:t>
            </w:r>
          </w:p>
        </w:tc>
        <w:tc>
          <w:tcPr>
            <w:tcW w:w="1984" w:type="dxa"/>
          </w:tcPr>
          <w:p w14:paraId="0B402891" w14:textId="1483BD3E" w:rsidR="005A6E66" w:rsidRPr="006D67D6" w:rsidRDefault="005A6E66" w:rsidP="00F1045B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>Nursing Research Institute and Allied Health</w:t>
            </w:r>
            <w:r w:rsidR="00802251" w:rsidRPr="006D67D6">
              <w:rPr>
                <w:rFonts w:asciiTheme="majorHAnsi" w:hAnsiTheme="majorHAnsi" w:cstheme="majorHAnsi"/>
                <w:color w:val="7030A0"/>
              </w:rPr>
              <w:t xml:space="preserve"> Collaboration</w:t>
            </w:r>
            <w:r w:rsidR="0031689A" w:rsidRPr="006D67D6">
              <w:rPr>
                <w:rFonts w:asciiTheme="majorHAnsi" w:hAnsiTheme="majorHAnsi" w:cstheme="majorHAnsi"/>
                <w:color w:val="7030A0"/>
              </w:rPr>
              <w:t xml:space="preserve"> </w:t>
            </w:r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62C5F89C" w14:textId="08A70A3B" w:rsidR="005A6E66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18" w:history="1">
              <w:r w:rsidR="005A6E66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5FDF5CC6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16F70B8C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1E82B7C1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17D01BF1" w14:textId="77777777" w:rsidR="005A6E66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19" w:history="1">
              <w:r w:rsidR="005A6E66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5A6E66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25CCA234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2851E742" w14:textId="77777777" w:rsidR="005A6E66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0" w:history="1">
              <w:r w:rsidR="005A6E66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5A6E66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 </w:t>
            </w:r>
          </w:p>
          <w:p w14:paraId="14086CAC" w14:textId="19172778" w:rsidR="008C3144" w:rsidRPr="006D67D6" w:rsidRDefault="008C3144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5A6E66" w:rsidRPr="006D67D6" w14:paraId="2E4874FA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47DE17EB" w14:textId="3760FFD1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2F3301" w:rsidRPr="006D67D6" w14:paraId="31C50D23" w14:textId="77777777" w:rsidTr="00265E49">
        <w:tc>
          <w:tcPr>
            <w:tcW w:w="989" w:type="dxa"/>
          </w:tcPr>
          <w:p w14:paraId="7716F390" w14:textId="37A7676B" w:rsidR="002F3301" w:rsidRPr="006D67D6" w:rsidRDefault="002F3301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14 Apr</w:t>
            </w:r>
          </w:p>
          <w:p w14:paraId="468AD273" w14:textId="15FF31CD" w:rsidR="002F3301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</w:tc>
        <w:tc>
          <w:tcPr>
            <w:tcW w:w="5103" w:type="dxa"/>
          </w:tcPr>
          <w:p w14:paraId="16533876" w14:textId="619D46F4" w:rsidR="0054441E" w:rsidRPr="006D67D6" w:rsidRDefault="005E0BD3" w:rsidP="00F1045B">
            <w:pPr>
              <w:shd w:val="clear" w:color="auto" w:fill="FFFFFF" w:themeFill="background1"/>
              <w:textAlignment w:val="baseline"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Club Connect</w:t>
            </w:r>
            <w:r w:rsidR="0054441E"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:  a feasibility randomised controlled trial of a healthy brain ageing cognitive training program for older adults</w:t>
            </w:r>
            <w:r w:rsidR="00DE4E55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 xml:space="preserve"> with major depression</w:t>
            </w:r>
          </w:p>
          <w:p w14:paraId="718A3CC8" w14:textId="5D5F95C3" w:rsidR="005E0BD3" w:rsidRPr="006D67D6" w:rsidRDefault="005E0BD3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  <w:p w14:paraId="56B8586C" w14:textId="6CF1DFEE" w:rsidR="005E0BD3" w:rsidRPr="006D67D6" w:rsidRDefault="005E0BD3" w:rsidP="00C54873">
            <w:pPr>
              <w:spacing w:after="120"/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C54873"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>Lauren Christie,</w:t>
            </w:r>
            <w:r w:rsidR="00C54873" w:rsidRPr="006D67D6">
              <w:rPr>
                <w:rFonts w:asciiTheme="majorHAnsi" w:eastAsia="Times New Roman" w:hAnsiTheme="majorHAnsi" w:cstheme="majorHAnsi"/>
                <w:lang w:val="en-AU" w:bidi="en-US"/>
              </w:rPr>
              <w:t xml:space="preserve"> Allied Health Research Fellow, St Vincent’s Health Network, Sydney</w:t>
            </w:r>
          </w:p>
        </w:tc>
        <w:tc>
          <w:tcPr>
            <w:tcW w:w="3827" w:type="dxa"/>
          </w:tcPr>
          <w:p w14:paraId="00A047E9" w14:textId="7327DE75" w:rsidR="005E0BD3" w:rsidRPr="006D67D6" w:rsidRDefault="00DE4E55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>
              <w:rPr>
                <w:rFonts w:asciiTheme="majorHAnsi" w:eastAsia="Calibri" w:hAnsiTheme="majorHAnsi" w:cstheme="majorHAnsi"/>
                <w:b/>
                <w:lang w:val="en-AU"/>
              </w:rPr>
              <w:t>Claudia Woolf</w:t>
            </w:r>
            <w:r w:rsidR="005E0BD3" w:rsidRPr="006D67D6">
              <w:rPr>
                <w:rFonts w:asciiTheme="majorHAnsi" w:eastAsia="Calibri" w:hAnsiTheme="majorHAnsi" w:cstheme="majorHAnsi"/>
                <w:lang w:val="en-AU"/>
              </w:rPr>
              <w:t>,</w:t>
            </w:r>
            <w:r w:rsidR="00F63D88" w:rsidRPr="006D67D6">
              <w:rPr>
                <w:rFonts w:asciiTheme="majorHAnsi" w:eastAsia="Calibri" w:hAnsiTheme="majorHAnsi" w:cstheme="majorHAnsi"/>
                <w:lang w:val="en-AU"/>
              </w:rPr>
              <w:t xml:space="preserve"> </w:t>
            </w:r>
            <w:r w:rsidR="00E36F21" w:rsidRPr="006D67D6">
              <w:rPr>
                <w:rFonts w:asciiTheme="majorHAnsi" w:eastAsia="Calibri" w:hAnsiTheme="majorHAnsi" w:cstheme="majorHAnsi"/>
                <w:lang w:val="en-AU"/>
              </w:rPr>
              <w:t>Clinical</w:t>
            </w:r>
            <w:r w:rsidR="00F63D88" w:rsidRPr="006D67D6">
              <w:rPr>
                <w:rFonts w:asciiTheme="majorHAnsi" w:eastAsia="Calibri" w:hAnsiTheme="majorHAnsi" w:cstheme="majorHAnsi"/>
                <w:lang w:val="en-AU"/>
              </w:rPr>
              <w:t xml:space="preserve"> Neurop</w:t>
            </w:r>
            <w:r w:rsidR="005E0BD3" w:rsidRPr="006D67D6">
              <w:rPr>
                <w:rFonts w:asciiTheme="majorHAnsi" w:eastAsia="Calibri" w:hAnsiTheme="majorHAnsi" w:cstheme="majorHAnsi"/>
                <w:lang w:val="en-AU"/>
              </w:rPr>
              <w:t>sychologist</w:t>
            </w:r>
            <w:r w:rsidR="00F63D88" w:rsidRPr="006D67D6">
              <w:rPr>
                <w:rFonts w:asciiTheme="majorHAnsi" w:eastAsia="Calibri" w:hAnsiTheme="majorHAnsi" w:cstheme="majorHAnsi"/>
                <w:lang w:val="en-AU"/>
              </w:rPr>
              <w:t>, Older People’s Mental Health, St Vincent’s Hospital Sydney</w:t>
            </w:r>
          </w:p>
          <w:p w14:paraId="79250E7B" w14:textId="377BB597" w:rsidR="002F3301" w:rsidRPr="006D67D6" w:rsidRDefault="002F3301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1984" w:type="dxa"/>
          </w:tcPr>
          <w:p w14:paraId="1DA9906D" w14:textId="77777777" w:rsidR="002F3301" w:rsidRPr="006D67D6" w:rsidRDefault="002F3301" w:rsidP="00F1045B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53D93EB5" w14:textId="27A16B91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50478942" w14:textId="77777777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63698B35" w14:textId="77777777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0D16764D" w14:textId="630E4F1C" w:rsidR="002F3301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1" w:history="1">
              <w:r w:rsidR="00883092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</w:tbl>
    <w:p w14:paraId="2ABA572D" w14:textId="77777777" w:rsidR="00E26785" w:rsidRPr="006D67D6" w:rsidRDefault="00E26785">
      <w:pPr>
        <w:rPr>
          <w:rFonts w:asciiTheme="majorHAnsi" w:hAnsiTheme="majorHAnsi" w:cstheme="majorHAnsi"/>
        </w:rPr>
      </w:pPr>
      <w:r w:rsidRPr="006D67D6">
        <w:rPr>
          <w:rFonts w:asciiTheme="majorHAnsi" w:hAnsiTheme="majorHAnsi" w:cstheme="majorHAnsi"/>
        </w:rPr>
        <w:br w:type="page"/>
      </w:r>
    </w:p>
    <w:tbl>
      <w:tblPr>
        <w:tblStyle w:val="TableGrid"/>
        <w:tblW w:w="15305" w:type="dxa"/>
        <w:tblInd w:w="-1" w:type="dxa"/>
        <w:tblLayout w:type="fixed"/>
        <w:tblLook w:val="04A0" w:firstRow="1" w:lastRow="0" w:firstColumn="1" w:lastColumn="0" w:noHBand="0" w:noVBand="1"/>
      </w:tblPr>
      <w:tblGrid>
        <w:gridCol w:w="989"/>
        <w:gridCol w:w="5103"/>
        <w:gridCol w:w="3827"/>
        <w:gridCol w:w="1984"/>
        <w:gridCol w:w="3402"/>
      </w:tblGrid>
      <w:tr w:rsidR="00E26785" w:rsidRPr="006D67D6" w14:paraId="496E6E89" w14:textId="77777777" w:rsidTr="00265E49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2A00C565" w14:textId="2C9351EA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7AA19026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2324078E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38428EE7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6C711639" w14:textId="77777777" w:rsidR="00E26785" w:rsidRPr="006D67D6" w:rsidRDefault="00E26785" w:rsidP="00E2678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5A6E66" w:rsidRPr="006D67D6" w14:paraId="39B87A97" w14:textId="77777777" w:rsidTr="00265E49">
        <w:tc>
          <w:tcPr>
            <w:tcW w:w="989" w:type="dxa"/>
          </w:tcPr>
          <w:p w14:paraId="66BF0D03" w14:textId="513714D8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28 Apr</w:t>
            </w:r>
          </w:p>
          <w:p w14:paraId="4A631A75" w14:textId="77777777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1-2pm</w:t>
            </w:r>
          </w:p>
        </w:tc>
        <w:tc>
          <w:tcPr>
            <w:tcW w:w="5103" w:type="dxa"/>
          </w:tcPr>
          <w:p w14:paraId="734D3B2A" w14:textId="69380F45" w:rsidR="005A6E66" w:rsidRPr="006D67D6" w:rsidRDefault="006949EC" w:rsidP="00F1045B">
            <w:pPr>
              <w:tabs>
                <w:tab w:val="left" w:pos="1418"/>
              </w:tabs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  <w:t>So,</w:t>
            </w:r>
            <w:r w:rsidR="005A6E66" w:rsidRPr="006D67D6"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  <w:t xml:space="preserve"> you got </w:t>
            </w:r>
            <w:r w:rsidR="003020D8" w:rsidRPr="006D67D6"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  <w:t xml:space="preserve">funded </w:t>
            </w:r>
            <w:r w:rsidR="005A6E66" w:rsidRPr="006D67D6"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  <w:t xml:space="preserve">– what now? </w:t>
            </w:r>
          </w:p>
          <w:p w14:paraId="45F834D5" w14:textId="11499076" w:rsidR="005A6E66" w:rsidRPr="006D67D6" w:rsidRDefault="005A6E66" w:rsidP="00F1045B">
            <w:pPr>
              <w:tabs>
                <w:tab w:val="left" w:pos="1418"/>
              </w:tabs>
              <w:spacing w:after="120"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i/>
                <w:iCs/>
                <w:lang w:val="en-AU"/>
              </w:rPr>
              <w:t xml:space="preserve">Presentations from </w:t>
            </w:r>
            <w:r w:rsidR="00EF6521" w:rsidRPr="006D67D6">
              <w:rPr>
                <w:rFonts w:asciiTheme="majorHAnsi" w:eastAsia="Calibri" w:hAnsiTheme="majorHAnsi" w:cstheme="majorHAnsi"/>
                <w:i/>
                <w:iCs/>
                <w:lang w:val="en-AU"/>
              </w:rPr>
              <w:t>2</w:t>
            </w:r>
            <w:r w:rsidRPr="006D67D6">
              <w:rPr>
                <w:rFonts w:asciiTheme="majorHAnsi" w:eastAsia="Calibri" w:hAnsiTheme="majorHAnsi" w:cstheme="majorHAnsi"/>
                <w:i/>
                <w:iCs/>
                <w:lang w:val="en-AU"/>
              </w:rPr>
              <w:t xml:space="preserve"> </w:t>
            </w:r>
            <w:r w:rsidR="006949EC" w:rsidRPr="006D67D6">
              <w:rPr>
                <w:rFonts w:asciiTheme="majorHAnsi" w:eastAsia="Calibri" w:hAnsiTheme="majorHAnsi" w:cstheme="majorHAnsi"/>
                <w:i/>
                <w:iCs/>
                <w:lang w:val="en-AU"/>
              </w:rPr>
              <w:t>Clinician</w:t>
            </w:r>
            <w:r w:rsidR="00EF6521" w:rsidRPr="006D67D6">
              <w:rPr>
                <w:rFonts w:asciiTheme="majorHAnsi" w:eastAsia="Calibri" w:hAnsiTheme="majorHAnsi" w:cstheme="majorHAnsi"/>
                <w:i/>
                <w:iCs/>
                <w:lang w:val="en-AU"/>
              </w:rPr>
              <w:t xml:space="preserve"> Researcher Grant</w:t>
            </w:r>
            <w:r w:rsidRPr="006D67D6">
              <w:rPr>
                <w:rFonts w:asciiTheme="majorHAnsi" w:eastAsia="Calibri" w:hAnsiTheme="majorHAnsi" w:cstheme="majorHAnsi"/>
                <w:i/>
                <w:iCs/>
                <w:lang w:val="en-AU"/>
              </w:rPr>
              <w:t xml:space="preserve"> Recipients</w:t>
            </w:r>
          </w:p>
          <w:p w14:paraId="339F1DA3" w14:textId="77777777" w:rsidR="0037633B" w:rsidRPr="006D67D6" w:rsidRDefault="0037633B" w:rsidP="00F1045B">
            <w:pPr>
              <w:tabs>
                <w:tab w:val="left" w:pos="1418"/>
              </w:tabs>
              <w:spacing w:after="200"/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</w:pPr>
          </w:p>
          <w:p w14:paraId="56FAE9B2" w14:textId="38AF2CF8" w:rsidR="003466C3" w:rsidRPr="006D67D6" w:rsidRDefault="003466C3" w:rsidP="0037633B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Chair: </w:t>
            </w:r>
            <w:r w:rsidR="009A583C"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>Lauren Christie,</w:t>
            </w:r>
            <w:r w:rsidR="009A583C" w:rsidRPr="006D67D6">
              <w:rPr>
                <w:rFonts w:asciiTheme="majorHAnsi" w:eastAsia="Times New Roman" w:hAnsiTheme="majorHAnsi" w:cstheme="majorHAnsi"/>
                <w:lang w:val="en-AU" w:bidi="en-US"/>
              </w:rPr>
              <w:t xml:space="preserve"> Allied Health Research Fellow, St Vincent’s Health Network, Sydney</w:t>
            </w:r>
          </w:p>
        </w:tc>
        <w:tc>
          <w:tcPr>
            <w:tcW w:w="3827" w:type="dxa"/>
          </w:tcPr>
          <w:p w14:paraId="295572B0" w14:textId="65458871" w:rsidR="00D96E0B" w:rsidRPr="006D67D6" w:rsidRDefault="003020D8" w:rsidP="00F1045B">
            <w:pPr>
              <w:contextualSpacing/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John Forster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 xml:space="preserve">, Mental Health Nurse Consultant Manager, Consultation and Liaison Psychiatry, </w:t>
            </w:r>
            <w:r w:rsidR="006D67D6" w:rsidRPr="006D67D6">
              <w:rPr>
                <w:rFonts w:asciiTheme="majorHAnsi" w:eastAsia="Times New Roman" w:hAnsiTheme="majorHAnsi" w:cstheme="majorHAnsi"/>
                <w:lang w:val="en-AU" w:bidi="en-US"/>
              </w:rPr>
              <w:t>St. Vincent’s Hospital Melbourne</w:t>
            </w:r>
          </w:p>
          <w:p w14:paraId="094FE5BD" w14:textId="77777777" w:rsidR="00E26785" w:rsidRPr="006D67D6" w:rsidRDefault="00E26785" w:rsidP="00F1045B">
            <w:pP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</w:pPr>
          </w:p>
          <w:p w14:paraId="72E440C8" w14:textId="7501DFB5" w:rsidR="005A6E66" w:rsidRPr="006D67D6" w:rsidRDefault="00BE1566" w:rsidP="006D67D6">
            <w:pPr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Tom Wheelan, </w:t>
            </w:r>
            <w:r w:rsidR="006D67D6" w:rsidRPr="006D67D6">
              <w:rPr>
                <w:rFonts w:asciiTheme="majorHAnsi" w:eastAsia="Times New Roman" w:hAnsiTheme="majorHAnsi" w:cstheme="majorHAnsi"/>
                <w:lang w:val="en-AU" w:bidi="en-US"/>
              </w:rPr>
              <w:t>Nurse Practitioner, Palliative Care Consultative Service, St. Vincent’s Hospital Melbourne</w:t>
            </w:r>
          </w:p>
        </w:tc>
        <w:tc>
          <w:tcPr>
            <w:tcW w:w="1984" w:type="dxa"/>
          </w:tcPr>
          <w:p w14:paraId="0AF9EC86" w14:textId="257D23E9" w:rsidR="005A6E66" w:rsidRPr="006D67D6" w:rsidRDefault="005A6E66" w:rsidP="00F1045B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>Nursing Research Institute and Allied Health</w:t>
            </w:r>
            <w:r w:rsidR="00802251" w:rsidRPr="006D67D6">
              <w:rPr>
                <w:rFonts w:asciiTheme="majorHAnsi" w:hAnsiTheme="majorHAnsi" w:cstheme="majorHAnsi"/>
                <w:color w:val="7030A0"/>
              </w:rPr>
              <w:t xml:space="preserve"> Collaboration</w:t>
            </w:r>
            <w:r w:rsidR="0031689A" w:rsidRPr="006D67D6">
              <w:rPr>
                <w:rFonts w:asciiTheme="majorHAnsi" w:hAnsiTheme="majorHAnsi" w:cstheme="majorHAnsi"/>
                <w:color w:val="7030A0"/>
              </w:rPr>
              <w:t xml:space="preserve"> </w:t>
            </w:r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="0031689A"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62C76074" w14:textId="6244F864" w:rsidR="005A6E66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2" w:history="1">
              <w:r w:rsidR="005A6E66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15CC1CA8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52741CB1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4B7D8CF7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2A95B154" w14:textId="77777777" w:rsidR="005A6E66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3" w:history="1">
              <w:r w:rsidR="005A6E66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5A6E66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4BC0B5F0" w14:textId="77777777" w:rsidR="005A6E66" w:rsidRPr="006D67D6" w:rsidRDefault="005A6E66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66A09672" w14:textId="765268F0" w:rsidR="005A6E66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4" w:history="1">
              <w:r w:rsidR="005A6E66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5A6E66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</w:tc>
      </w:tr>
      <w:tr w:rsidR="005A6E66" w:rsidRPr="006D67D6" w14:paraId="00D2F3F7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34CB92FE" w14:textId="30F37C24" w:rsidR="005A6E66" w:rsidRPr="006D67D6" w:rsidRDefault="005A6E66" w:rsidP="00F1045B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2F3301" w:rsidRPr="006D67D6" w14:paraId="7D66D9B6" w14:textId="77777777" w:rsidTr="00265E49">
        <w:tc>
          <w:tcPr>
            <w:tcW w:w="989" w:type="dxa"/>
          </w:tcPr>
          <w:p w14:paraId="523EBCC4" w14:textId="0922B364" w:rsidR="002F3301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5 May</w:t>
            </w:r>
          </w:p>
          <w:p w14:paraId="4BDC918E" w14:textId="6FFE9DF8" w:rsidR="002F3301" w:rsidRPr="006D67D6" w:rsidRDefault="0025684B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</w:tc>
        <w:tc>
          <w:tcPr>
            <w:tcW w:w="5103" w:type="dxa"/>
          </w:tcPr>
          <w:p w14:paraId="30ED773C" w14:textId="77777777" w:rsidR="001423F6" w:rsidRPr="006D67D6" w:rsidRDefault="001423F6" w:rsidP="001423F6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Negative emotional appraisal selectively disrupts retrieval of expected outcome values required for goal-directed instrumental choice</w:t>
            </w:r>
          </w:p>
          <w:p w14:paraId="4F62A41F" w14:textId="77777777" w:rsidR="005E0BD3" w:rsidRPr="006D67D6" w:rsidRDefault="005E0BD3" w:rsidP="00F1045B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  <w:p w14:paraId="67C8D312" w14:textId="1492F155" w:rsidR="005E0BD3" w:rsidRPr="006D67D6" w:rsidRDefault="005E0BD3" w:rsidP="008C3144">
            <w:pPr>
              <w:spacing w:after="120"/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 xml:space="preserve">Dr </w:t>
            </w:r>
            <w:proofErr w:type="spellStart"/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Cintia</w:t>
            </w:r>
            <w:proofErr w:type="spellEnd"/>
            <w:r w:rsidRPr="00DE4E5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 xml:space="preserve"> Martinez</w:t>
            </w:r>
            <w:r w:rsidR="00DE4E55">
              <w:rPr>
                <w:rFonts w:asciiTheme="majorHAnsi" w:eastAsia="Times New Roman" w:hAnsiTheme="majorHAnsi" w:cstheme="majorHAnsi"/>
                <w:kern w:val="24"/>
                <w:lang w:val="en-AU"/>
              </w:rPr>
              <w:t>, Research Officer, Nursing Research Institute</w:t>
            </w:r>
          </w:p>
        </w:tc>
        <w:tc>
          <w:tcPr>
            <w:tcW w:w="3827" w:type="dxa"/>
          </w:tcPr>
          <w:p w14:paraId="70642222" w14:textId="7C218531" w:rsidR="001423F6" w:rsidRPr="006D67D6" w:rsidRDefault="001423F6" w:rsidP="001423F6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</w:rPr>
              <w:t xml:space="preserve">Tanya Pritchard, </w:t>
            </w:r>
            <w:r w:rsidRPr="006D67D6">
              <w:rPr>
                <w:rFonts w:asciiTheme="majorHAnsi" w:eastAsia="Calibri" w:hAnsiTheme="majorHAnsi" w:cstheme="majorHAnsi"/>
                <w:lang w:val="en-GB"/>
              </w:rPr>
              <w:t xml:space="preserve">Research Officer, Nursing Research Institute,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St Vincent’s Health Network, Sydney</w:t>
            </w:r>
          </w:p>
          <w:p w14:paraId="1E563541" w14:textId="2C4812BD" w:rsidR="002F3301" w:rsidRPr="006D67D6" w:rsidRDefault="002F3301" w:rsidP="001423F6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1984" w:type="dxa"/>
          </w:tcPr>
          <w:p w14:paraId="6C45BEAD" w14:textId="77777777" w:rsidR="002F3301" w:rsidRPr="006D67D6" w:rsidRDefault="002F3301" w:rsidP="00F1045B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36FDE3BA" w14:textId="486181BD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45162864" w14:textId="77777777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7E186BA7" w14:textId="77777777" w:rsidR="00883092" w:rsidRPr="006D67D6" w:rsidRDefault="00883092" w:rsidP="00F1045B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4AB0D84D" w14:textId="09E6D205" w:rsidR="002F3301" w:rsidRPr="006D67D6" w:rsidRDefault="007377EB" w:rsidP="00F1045B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5" w:history="1">
              <w:r w:rsidR="00883092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73AC7" w:rsidRPr="006D67D6" w14:paraId="5F062576" w14:textId="77777777" w:rsidTr="00265E49">
        <w:tc>
          <w:tcPr>
            <w:tcW w:w="989" w:type="dxa"/>
          </w:tcPr>
          <w:p w14:paraId="1ED23E4B" w14:textId="6D51E69B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>12</w:t>
            </w: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 May</w:t>
            </w:r>
          </w:p>
          <w:p w14:paraId="325956A2" w14:textId="02AC7873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</w:tc>
        <w:tc>
          <w:tcPr>
            <w:tcW w:w="5103" w:type="dxa"/>
          </w:tcPr>
          <w:p w14:paraId="49FB2110" w14:textId="1C1CF08C" w:rsidR="00073AC7" w:rsidRPr="00073AC7" w:rsidRDefault="00073AC7" w:rsidP="00073AC7">
            <w:pPr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073AC7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Implementation science: novel study designs for i</w:t>
            </w:r>
            <w:r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mproving evidence-informed care</w:t>
            </w:r>
          </w:p>
          <w:p w14:paraId="5C3EDC9D" w14:textId="77777777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  <w:p w14:paraId="285D5E8B" w14:textId="2EB1F58B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>Lauren Christie,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 xml:space="preserve"> Allied Health Research Fellow, St Vincent’s Health Network, Sydney</w:t>
            </w:r>
          </w:p>
        </w:tc>
        <w:tc>
          <w:tcPr>
            <w:tcW w:w="3827" w:type="dxa"/>
          </w:tcPr>
          <w:p w14:paraId="5F3105F1" w14:textId="77777777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0D0D0D"/>
                <w:bdr w:val="none" w:sz="0" w:space="0" w:color="auto" w:frame="1"/>
                <w:lang w:val="en-AU" w:bidi="en-US"/>
              </w:rPr>
              <w:t>Dr Mitchell Sarkies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, Post-Doctoral Research Fellow, Australian Institute of Health Innovation, Macquarie University</w:t>
            </w:r>
          </w:p>
          <w:p w14:paraId="2100BE3C" w14:textId="77777777" w:rsidR="00073AC7" w:rsidRDefault="00073AC7" w:rsidP="00073AC7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1984" w:type="dxa"/>
          </w:tcPr>
          <w:p w14:paraId="348EBF11" w14:textId="6894B9A1" w:rsidR="00073AC7" w:rsidRPr="006D67D6" w:rsidRDefault="00073AC7" w:rsidP="00073AC7">
            <w:pPr>
              <w:rPr>
                <w:rFonts w:asciiTheme="majorHAnsi" w:hAnsiTheme="majorHAnsi" w:cstheme="majorHAnsi"/>
                <w:color w:val="ED7D31" w:themeColor="accent2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2CA241FC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67CA3AFC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5445B89A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6344BCA6" w14:textId="11C7CABC" w:rsidR="00073AC7" w:rsidRPr="006D67D6" w:rsidRDefault="007377EB" w:rsidP="00073AC7">
            <w:pPr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</w:pPr>
            <w:hyperlink r:id="rId26" w:history="1">
              <w:r w:rsidR="00073AC7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73AC7" w:rsidRPr="006D67D6" w14:paraId="0479AD89" w14:textId="77777777" w:rsidTr="00265E49">
        <w:tc>
          <w:tcPr>
            <w:tcW w:w="989" w:type="dxa"/>
          </w:tcPr>
          <w:p w14:paraId="57901E76" w14:textId="77777777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26 May</w:t>
            </w:r>
          </w:p>
          <w:p w14:paraId="4EED6903" w14:textId="77777777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1-2pm</w:t>
            </w:r>
          </w:p>
        </w:tc>
        <w:tc>
          <w:tcPr>
            <w:tcW w:w="5103" w:type="dxa"/>
          </w:tcPr>
          <w:p w14:paraId="04E27142" w14:textId="77777777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>Conducting a Literature Search Using Online Databases</w:t>
            </w:r>
          </w:p>
          <w:p w14:paraId="7E1FAA4B" w14:textId="5EFFEB3D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1AF0665E" w14:textId="621CB94F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02FDF08F" w14:textId="47DC796C" w:rsidR="00073AC7" w:rsidRDefault="00073AC7" w:rsidP="00073AC7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702B0723" w14:textId="77777777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1FD4FDBA" w14:textId="77777777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kern w:val="24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>Chair: Danila Durante,</w:t>
            </w:r>
            <w:r w:rsidRPr="006D67D6">
              <w:rPr>
                <w:rFonts w:asciiTheme="majorHAnsi" w:eastAsia="Times New Roman" w:hAnsiTheme="majorHAnsi" w:cstheme="majorHAnsi"/>
                <w:kern w:val="24"/>
                <w:lang w:val="en-AU"/>
              </w:rPr>
              <w:t xml:space="preserve"> Librarian</w:t>
            </w:r>
          </w:p>
          <w:p w14:paraId="4916936C" w14:textId="77777777" w:rsidR="00073AC7" w:rsidRPr="006D67D6" w:rsidRDefault="00073AC7" w:rsidP="00073AC7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kern w:val="24"/>
                <w:lang w:val="en-AU"/>
              </w:rPr>
              <w:t>St Vincent’s Hospital Melbourne</w:t>
            </w:r>
          </w:p>
        </w:tc>
        <w:tc>
          <w:tcPr>
            <w:tcW w:w="3827" w:type="dxa"/>
          </w:tcPr>
          <w:p w14:paraId="022281B0" w14:textId="77777777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Julie Williams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, Research Librarian, St. Vincent’s Hospital Library Service</w:t>
            </w:r>
          </w:p>
        </w:tc>
        <w:tc>
          <w:tcPr>
            <w:tcW w:w="1984" w:type="dxa"/>
          </w:tcPr>
          <w:p w14:paraId="00D5DC30" w14:textId="77777777" w:rsidR="00073AC7" w:rsidRPr="006D67D6" w:rsidRDefault="00073AC7" w:rsidP="00073AC7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276CC71A" w14:textId="77777777" w:rsidR="00073AC7" w:rsidRPr="006D67D6" w:rsidRDefault="007377EB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7" w:history="1">
              <w:r w:rsidR="00073AC7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131EFA9F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268165B7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4D27E54C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0E948591" w14:textId="77777777" w:rsidR="00073AC7" w:rsidRPr="006D67D6" w:rsidRDefault="007377EB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8" w:history="1">
              <w:r w:rsidR="00073AC7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73AC7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72D4CB83" w14:textId="77777777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308464D3" w14:textId="77777777" w:rsidR="00073AC7" w:rsidRPr="006D67D6" w:rsidRDefault="007377EB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29" w:history="1">
              <w:r w:rsidR="00073AC7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073AC7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68905780" w14:textId="68CA35F2" w:rsidR="00073AC7" w:rsidRPr="006D67D6" w:rsidRDefault="00073AC7" w:rsidP="00073AC7">
            <w:pPr>
              <w:rPr>
                <w:rFonts w:asciiTheme="majorHAnsi" w:hAnsiTheme="majorHAnsi" w:cstheme="majorHAnsi"/>
                <w:sz w:val="20"/>
                <w:szCs w:val="20"/>
              </w:rPr>
            </w:pPr>
          </w:p>
        </w:tc>
      </w:tr>
      <w:tr w:rsidR="00073AC7" w:rsidRPr="006D67D6" w14:paraId="69BC6DE8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528C4192" w14:textId="77777777" w:rsidR="00073AC7" w:rsidRPr="006D67D6" w:rsidRDefault="00073AC7" w:rsidP="00073AC7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0E3865" w:rsidRPr="006D67D6" w14:paraId="19074651" w14:textId="77777777" w:rsidTr="00412E42">
        <w:tc>
          <w:tcPr>
            <w:tcW w:w="989" w:type="dxa"/>
            <w:vAlign w:val="center"/>
          </w:tcPr>
          <w:p w14:paraId="0593AECF" w14:textId="4CC6130C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DATE</w:t>
            </w:r>
          </w:p>
        </w:tc>
        <w:tc>
          <w:tcPr>
            <w:tcW w:w="5103" w:type="dxa"/>
            <w:vAlign w:val="center"/>
          </w:tcPr>
          <w:p w14:paraId="0DA5E22A" w14:textId="65D588B3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vAlign w:val="center"/>
          </w:tcPr>
          <w:p w14:paraId="2FE22A1E" w14:textId="4BEA36F5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127697F8" w14:textId="734B3F79" w:rsidR="000E3865" w:rsidRPr="006D67D6" w:rsidRDefault="000E3865" w:rsidP="000E3865">
            <w:pPr>
              <w:spacing w:after="120"/>
              <w:rPr>
                <w:rFonts w:asciiTheme="majorHAnsi" w:hAnsiTheme="majorHAnsi" w:cstheme="majorHAnsi"/>
                <w:color w:val="ED7D31" w:themeColor="accent2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vAlign w:val="center"/>
          </w:tcPr>
          <w:p w14:paraId="6AB0BB1D" w14:textId="28CF096F" w:rsidR="000E3865" w:rsidRPr="006D67D6" w:rsidRDefault="000E3865" w:rsidP="000E3865">
            <w:pPr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0E3865" w:rsidRPr="006D67D6" w14:paraId="1B4FC66D" w14:textId="77777777" w:rsidTr="00265E49">
        <w:tc>
          <w:tcPr>
            <w:tcW w:w="989" w:type="dxa"/>
          </w:tcPr>
          <w:p w14:paraId="7CD13E63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2 Jun</w:t>
            </w:r>
          </w:p>
          <w:p w14:paraId="02534565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4F99D6AF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5103" w:type="dxa"/>
          </w:tcPr>
          <w:p w14:paraId="5BCDCABF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Swallowing and voice outcomes after heart and lung transplant</w:t>
            </w:r>
          </w:p>
          <w:p w14:paraId="00E7E3B2" w14:textId="1393EA82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2C984635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5B16E321" w14:textId="303555F3" w:rsidR="000E3865" w:rsidRPr="006D67D6" w:rsidRDefault="000E3865" w:rsidP="000E3865">
            <w:pPr>
              <w:spacing w:after="240"/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>
              <w:rPr>
                <w:rFonts w:asciiTheme="majorHAnsi" w:eastAsia="Times New Roman" w:hAnsiTheme="majorHAnsi" w:cstheme="majorHAnsi"/>
                <w:b/>
                <w:kern w:val="24"/>
                <w:lang w:val="en-GB"/>
              </w:rPr>
              <w:t>Benjamin McE</w:t>
            </w:r>
            <w:r w:rsidRPr="003A3EEE">
              <w:rPr>
                <w:rFonts w:asciiTheme="majorHAnsi" w:eastAsia="Times New Roman" w:hAnsiTheme="majorHAnsi" w:cstheme="majorHAnsi"/>
                <w:b/>
                <w:kern w:val="24"/>
                <w:lang w:val="en-GB"/>
              </w:rPr>
              <w:t>lduff</w:t>
            </w:r>
            <w:r>
              <w:rPr>
                <w:rFonts w:asciiTheme="majorHAnsi" w:eastAsia="Times New Roman" w:hAnsiTheme="majorHAnsi" w:cstheme="majorHAnsi"/>
                <w:kern w:val="24"/>
                <w:lang w:val="en-GB"/>
              </w:rPr>
              <w:t>, Research Assistant, Nursing Research Institute</w:t>
            </w:r>
          </w:p>
        </w:tc>
        <w:tc>
          <w:tcPr>
            <w:tcW w:w="3827" w:type="dxa"/>
          </w:tcPr>
          <w:p w14:paraId="18143D10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</w:rPr>
              <w:t xml:space="preserve">Rebecca Black, </w:t>
            </w:r>
            <w:r w:rsidRPr="006D67D6">
              <w:rPr>
                <w:rFonts w:asciiTheme="majorHAnsi" w:eastAsia="Calibri" w:hAnsiTheme="majorHAnsi" w:cstheme="majorHAnsi"/>
              </w:rPr>
              <w:t>Senior Speech Pathologist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, 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St Vincent’s Hospital Sydney</w:t>
            </w:r>
          </w:p>
          <w:p w14:paraId="5B77461C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</w:rPr>
            </w:pPr>
          </w:p>
          <w:p w14:paraId="09C97BF6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1984" w:type="dxa"/>
          </w:tcPr>
          <w:p w14:paraId="11A55367" w14:textId="77777777" w:rsidR="000E3865" w:rsidRPr="006D67D6" w:rsidRDefault="000E3865" w:rsidP="000E3865">
            <w:pPr>
              <w:spacing w:after="120"/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0E7D5164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78A81AED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641DFFBD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6DE8E96C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30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3E6848E0" w14:textId="77777777" w:rsidTr="0037633B">
        <w:tc>
          <w:tcPr>
            <w:tcW w:w="989" w:type="dxa"/>
          </w:tcPr>
          <w:p w14:paraId="596ECA38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9 Jun</w:t>
            </w:r>
          </w:p>
          <w:p w14:paraId="47842911" w14:textId="59E81B8C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1-2pm</w:t>
            </w:r>
          </w:p>
        </w:tc>
        <w:tc>
          <w:tcPr>
            <w:tcW w:w="5103" w:type="dxa"/>
          </w:tcPr>
          <w:p w14:paraId="5C2DB724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  <w:t>St. Vincent’s Hospital Research Endowment Fund (REF): What is it and how to apply?</w:t>
            </w:r>
          </w:p>
          <w:p w14:paraId="527F55F3" w14:textId="63023DCB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68097627" w14:textId="595C61A5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481AD14E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34283FA0" w14:textId="7E7F51C6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Alysia Coventry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 xml:space="preserve">, </w:t>
            </w:r>
            <w:r w:rsidRPr="00D51415">
              <w:rPr>
                <w:rFonts w:asciiTheme="majorHAnsi" w:eastAsia="Times New Roman" w:hAnsiTheme="majorHAnsi" w:cstheme="majorHAnsi"/>
                <w:kern w:val="24"/>
                <w:lang w:val="en-AU"/>
              </w:rPr>
              <w:t>Senior Research Officer, Nursing Research Institute</w:t>
            </w:r>
          </w:p>
        </w:tc>
        <w:tc>
          <w:tcPr>
            <w:tcW w:w="3827" w:type="dxa"/>
          </w:tcPr>
          <w:p w14:paraId="071DBDC9" w14:textId="308E3733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74730F">
              <w:rPr>
                <w:rFonts w:asciiTheme="majorHAnsi" w:hAnsiTheme="majorHAnsi" w:cstheme="majorHAnsi"/>
                <w:b/>
                <w:bCs/>
              </w:rPr>
              <w:t>My-</w:t>
            </w:r>
            <w:proofErr w:type="spellStart"/>
            <w:r w:rsidRPr="0074730F">
              <w:rPr>
                <w:rFonts w:asciiTheme="majorHAnsi" w:hAnsiTheme="majorHAnsi" w:cstheme="majorHAnsi"/>
                <w:b/>
                <w:bCs/>
              </w:rPr>
              <w:t>Nhan</w:t>
            </w:r>
            <w:proofErr w:type="spellEnd"/>
            <w:r w:rsidRPr="0074730F">
              <w:rPr>
                <w:rFonts w:asciiTheme="majorHAnsi" w:hAnsiTheme="majorHAnsi" w:cstheme="majorHAnsi"/>
                <w:b/>
                <w:bCs/>
              </w:rPr>
              <w:t xml:space="preserve"> Nguyen</w:t>
            </w:r>
            <w:r w:rsidRPr="0074730F">
              <w:rPr>
                <w:rFonts w:asciiTheme="majorHAnsi" w:eastAsia="Times New Roman" w:hAnsiTheme="majorHAnsi" w:cstheme="majorHAnsi"/>
                <w:b/>
                <w:bCs/>
                <w:color w:val="000000"/>
                <w:lang w:val="en-AU" w:bidi="en-US"/>
              </w:rPr>
              <w:t>,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color w:val="000000"/>
                <w:lang w:val="en-AU" w:bidi="en-US"/>
              </w:rPr>
              <w:t xml:space="preserve"> </w:t>
            </w:r>
            <w:r w:rsidRPr="006D67D6">
              <w:rPr>
                <w:rFonts w:asciiTheme="majorHAnsi" w:eastAsia="Times New Roman" w:hAnsiTheme="majorHAnsi" w:cstheme="majorHAnsi"/>
                <w:bCs/>
                <w:color w:val="000000"/>
                <w:lang w:val="en-AU" w:bidi="en-US"/>
              </w:rPr>
              <w:t xml:space="preserve">Clinical Trials Liaison Officer, Research Directorate, 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St. Vincent’s Hospital Melbourne</w:t>
            </w:r>
          </w:p>
        </w:tc>
        <w:tc>
          <w:tcPr>
            <w:tcW w:w="1984" w:type="dxa"/>
          </w:tcPr>
          <w:p w14:paraId="202515EB" w14:textId="08DBD49F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1767B6B5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31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00D8EB04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1CBCA0D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0B732E47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5CC3146C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32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42F36563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648E33DB" w14:textId="0E856993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33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</w:p>
        </w:tc>
      </w:tr>
      <w:tr w:rsidR="000E3865" w:rsidRPr="006D67D6" w14:paraId="109EF773" w14:textId="77777777" w:rsidTr="0037633B">
        <w:tc>
          <w:tcPr>
            <w:tcW w:w="989" w:type="dxa"/>
          </w:tcPr>
          <w:p w14:paraId="54AA9C56" w14:textId="4709C3B9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  <w:t>16 Jun</w:t>
            </w:r>
          </w:p>
          <w:p w14:paraId="36015028" w14:textId="303C77EB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000000"/>
                <w:kern w:val="24"/>
              </w:rPr>
              <w:t>12:30-1:30pm</w:t>
            </w:r>
          </w:p>
        </w:tc>
        <w:tc>
          <w:tcPr>
            <w:tcW w:w="5103" w:type="dxa"/>
          </w:tcPr>
          <w:p w14:paraId="15358459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  <w:t xml:space="preserve">@Allied Health Grand Round, </w:t>
            </w:r>
          </w:p>
          <w:p w14:paraId="796EC8B9" w14:textId="11DAE2A5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Cs/>
                <w:i/>
                <w:iCs/>
                <w:lang w:val="en-AU" w:bidi="en-US"/>
              </w:rPr>
              <w:t>Trauma Informed Care</w:t>
            </w:r>
          </w:p>
          <w:p w14:paraId="4C615E2C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7863E95E" w14:textId="75F03571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1B3F17AE" w14:textId="5E7C29C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112D39F1" w14:textId="3A3B4264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6B6CCE98" w14:textId="0993A531" w:rsidR="000E3865" w:rsidRPr="00D5141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Cs/>
                <w:i/>
                <w:i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Karen Borschmann / Fiona McKinnon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, Allied Health, St Vincent’s Hospital Melbourne</w:t>
            </w:r>
          </w:p>
        </w:tc>
        <w:tc>
          <w:tcPr>
            <w:tcW w:w="3827" w:type="dxa"/>
          </w:tcPr>
          <w:p w14:paraId="483E82AC" w14:textId="15A16C01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00000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0D0D0D"/>
                <w:bdr w:val="none" w:sz="0" w:space="0" w:color="auto" w:frame="1"/>
                <w:lang w:val="en-AU" w:bidi="en-US"/>
              </w:rPr>
              <w:t>Melinda Collins,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 xml:space="preserve"> Senior Social Worker, St. Vincent’s Hospital Melbourne</w:t>
            </w:r>
          </w:p>
        </w:tc>
        <w:tc>
          <w:tcPr>
            <w:tcW w:w="1984" w:type="dxa"/>
          </w:tcPr>
          <w:p w14:paraId="29F295AE" w14:textId="77777777" w:rsidR="000E3865" w:rsidRPr="006D67D6" w:rsidRDefault="000E3865" w:rsidP="000E3865">
            <w:pPr>
              <w:rPr>
                <w:rFonts w:asciiTheme="majorHAnsi" w:hAnsiTheme="majorHAnsi" w:cstheme="majorHAnsi"/>
                <w:b/>
                <w:bCs/>
                <w:color w:val="70AD47" w:themeColor="accent6"/>
              </w:rPr>
            </w:pPr>
            <w:r w:rsidRPr="006D67D6">
              <w:rPr>
                <w:rFonts w:asciiTheme="majorHAnsi" w:hAnsiTheme="majorHAnsi" w:cstheme="majorHAnsi"/>
                <w:color w:val="70AD47" w:themeColor="accent6"/>
              </w:rPr>
              <w:t xml:space="preserve">Allied Health </w:t>
            </w:r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)</w:t>
            </w:r>
          </w:p>
          <w:p w14:paraId="706DA82E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3402" w:type="dxa"/>
          </w:tcPr>
          <w:p w14:paraId="39C193E3" w14:textId="77777777" w:rsidR="000E3865" w:rsidRPr="006D67D6" w:rsidRDefault="007377EB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hyperlink r:id="rId34" w:history="1">
              <w:r w:rsidR="000E3865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Click here to join the meeting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52533D83" w14:textId="77777777" w:rsidR="000E3865" w:rsidRPr="006D67D6" w:rsidRDefault="000E3865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252424"/>
                <w:sz w:val="16"/>
                <w:szCs w:val="16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5E6BA075" w14:textId="77777777" w:rsidR="000E3865" w:rsidRPr="006D67D6" w:rsidRDefault="007377EB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hyperlink r:id="rId35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</w:t>
            </w:r>
          </w:p>
          <w:p w14:paraId="61F7887C" w14:textId="77777777" w:rsidR="000E3865" w:rsidRPr="006D67D6" w:rsidRDefault="000E3865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Video Conference ID: </w:t>
            </w:r>
            <w:r w:rsidRPr="006D67D6">
              <w:rPr>
                <w:rFonts w:asciiTheme="majorHAnsi" w:hAnsiTheme="majorHAnsi" w:cstheme="majorHAnsi"/>
                <w:color w:val="252424"/>
                <w:sz w:val="19"/>
                <w:szCs w:val="19"/>
              </w:rPr>
              <w:t xml:space="preserve">137 764 374 9 </w:t>
            </w:r>
          </w:p>
          <w:p w14:paraId="3DCB57F4" w14:textId="77777777" w:rsidR="000E3865" w:rsidRPr="006D67D6" w:rsidRDefault="007377EB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hyperlink r:id="rId36" w:history="1">
              <w:r w:rsidR="000E3865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Alternate VTC dialing instructions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</w:t>
            </w:r>
          </w:p>
          <w:p w14:paraId="469AC700" w14:textId="2B9CEA0A" w:rsidR="000E3865" w:rsidRPr="006D67D6" w:rsidRDefault="000E3865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252424"/>
                <w:sz w:val="16"/>
                <w:szCs w:val="16"/>
              </w:rPr>
              <w:t>Or call in (audio only)</w:t>
            </w:r>
            <w:r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5DD3BB50" w14:textId="77777777" w:rsidR="000E3865" w:rsidRPr="006D67D6" w:rsidRDefault="007377EB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color w:val="252424"/>
                <w:sz w:val="16"/>
                <w:szCs w:val="16"/>
              </w:rPr>
            </w:pPr>
            <w:hyperlink r:id="rId37" w:history="1">
              <w:r w:rsidR="000E3865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+61 2 8320 9200,,508463119#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  <w:r w:rsidR="000E3865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 </w:t>
            </w:r>
          </w:p>
          <w:p w14:paraId="3AD13805" w14:textId="3CF9FFB6" w:rsidR="000E3865" w:rsidRPr="006D67D6" w:rsidRDefault="000E3865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Australia, Sydney </w:t>
            </w:r>
          </w:p>
          <w:p w14:paraId="2127D83A" w14:textId="23FA992D" w:rsidR="000E3865" w:rsidRPr="00D51415" w:rsidRDefault="000E3865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Phone Conference ID: </w:t>
            </w:r>
            <w:r w:rsidRPr="006D67D6">
              <w:rPr>
                <w:rFonts w:asciiTheme="majorHAnsi" w:hAnsiTheme="majorHAnsi" w:cstheme="majorHAnsi"/>
                <w:color w:val="252424"/>
                <w:sz w:val="19"/>
                <w:szCs w:val="19"/>
              </w:rPr>
              <w:t xml:space="preserve">508 463 119# </w:t>
            </w:r>
          </w:p>
        </w:tc>
      </w:tr>
      <w:tr w:rsidR="000E3865" w:rsidRPr="006D67D6" w14:paraId="76E2E3B4" w14:textId="77777777" w:rsidTr="0037633B">
        <w:tc>
          <w:tcPr>
            <w:tcW w:w="989" w:type="dxa"/>
          </w:tcPr>
          <w:p w14:paraId="1EC8B929" w14:textId="25ABB349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23 Jun</w:t>
            </w:r>
          </w:p>
          <w:p w14:paraId="64F4C606" w14:textId="15741EE8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1-2pm</w:t>
            </w:r>
          </w:p>
        </w:tc>
        <w:tc>
          <w:tcPr>
            <w:tcW w:w="5103" w:type="dxa"/>
          </w:tcPr>
          <w:p w14:paraId="6A29384E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  <w:t>Grant Writing 101 – Tips for Success</w:t>
            </w:r>
          </w:p>
          <w:p w14:paraId="2C81583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3FA56C8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2576E384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5A22FDB2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0AD842EE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kern w:val="24"/>
                <w:lang w:val="en-AU"/>
              </w:rPr>
            </w:pPr>
          </w:p>
          <w:p w14:paraId="7F2E789D" w14:textId="135BC1B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1D5DC95F" w14:textId="05D23784" w:rsidR="000E3865" w:rsidRPr="00D51415" w:rsidRDefault="000E3865" w:rsidP="000E3865">
            <w:pPr>
              <w:contextualSpacing/>
              <w:rPr>
                <w:rFonts w:asciiTheme="majorHAnsi" w:eastAsia="Times New Roman" w:hAnsiTheme="majorHAnsi" w:cstheme="majorHAnsi"/>
                <w:kern w:val="24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Kelly Coughlan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, Research Assistant</w:t>
            </w:r>
            <w:r w:rsidRPr="00D51415">
              <w:rPr>
                <w:rFonts w:asciiTheme="majorHAnsi" w:eastAsia="Times New Roman" w:hAnsiTheme="majorHAnsi" w:cstheme="majorHAnsi"/>
                <w:kern w:val="24"/>
                <w:lang w:val="en-AU"/>
              </w:rPr>
              <w:t>, Nursing Research Institute</w:t>
            </w:r>
          </w:p>
        </w:tc>
        <w:tc>
          <w:tcPr>
            <w:tcW w:w="3827" w:type="dxa"/>
          </w:tcPr>
          <w:p w14:paraId="7D0FF9E0" w14:textId="65A2F9F4" w:rsidR="000E3865" w:rsidRPr="006D67D6" w:rsidRDefault="000E3865" w:rsidP="000E3865">
            <w:pPr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P</w:t>
            </w:r>
            <w: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rof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 Elizabeth McInnes,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Professor of Nursing SVHM, Deputy Director NRI</w:t>
            </w:r>
          </w:p>
          <w:p w14:paraId="68F205E7" w14:textId="0A929D6F" w:rsidR="000E3865" w:rsidRPr="006D67D6" w:rsidRDefault="000E3865" w:rsidP="000E3865">
            <w:pPr>
              <w:rPr>
                <w:rFonts w:asciiTheme="majorHAnsi" w:eastAsia="Times New Roman" w:hAnsiTheme="majorHAnsi" w:cstheme="majorHAnsi"/>
                <w:lang w:val="en-AU" w:bidi="en-US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Dr 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Karen Borschmann,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Allied Health Research and Translation Lead, SVHM</w:t>
            </w:r>
          </w:p>
          <w:p w14:paraId="27D94EC1" w14:textId="77777777" w:rsidR="000E3865" w:rsidRPr="006D67D6" w:rsidRDefault="000E3865" w:rsidP="000E3865">
            <w:pPr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Lauren Christie,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Senior Implementation Science Research Fellow - Allied Health, SVHS</w:t>
            </w:r>
          </w:p>
          <w:p w14:paraId="3202F849" w14:textId="3B3DCFC3" w:rsidR="000E3865" w:rsidRPr="006D67D6" w:rsidRDefault="000E3865" w:rsidP="000E3865">
            <w:pPr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Alysia Coventry,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Senior Research Officer, Nursing Research Institute</w:t>
            </w:r>
          </w:p>
        </w:tc>
        <w:tc>
          <w:tcPr>
            <w:tcW w:w="1984" w:type="dxa"/>
          </w:tcPr>
          <w:p w14:paraId="794B7433" w14:textId="4D2C8FBB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2C3BD751" w14:textId="39D9F2FC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38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0EC00B61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7881509E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13FEA913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2BA8F221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39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0B5DA69F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36FBD9E4" w14:textId="22CDD1F1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40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</w:tc>
      </w:tr>
      <w:tr w:rsidR="000E3865" w:rsidRPr="006D67D6" w14:paraId="7835178E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038DF678" w14:textId="5EB5D3BE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0E3865" w:rsidRPr="006D67D6" w14:paraId="087B5F2C" w14:textId="77777777" w:rsidTr="0037633B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55AA100D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7836B3F0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65A1E9A2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0F8CD7FA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946496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0E3865" w:rsidRPr="006D67D6" w14:paraId="5CF593C7" w14:textId="77777777" w:rsidTr="00CD5974">
        <w:trPr>
          <w:trHeight w:val="510"/>
        </w:trPr>
        <w:tc>
          <w:tcPr>
            <w:tcW w:w="989" w:type="dxa"/>
            <w:shd w:val="clear" w:color="auto" w:fill="auto"/>
          </w:tcPr>
          <w:p w14:paraId="7309DBC3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7 Jul</w:t>
            </w:r>
          </w:p>
          <w:p w14:paraId="5C40B66F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20D3C9AA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5103" w:type="dxa"/>
            <w:shd w:val="clear" w:color="auto" w:fill="auto"/>
          </w:tcPr>
          <w:p w14:paraId="39A39E0F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Hospital pharmacists and Aboriginal and Torres Strait Islander people</w:t>
            </w:r>
          </w:p>
          <w:p w14:paraId="54F38834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77EC4D48" w14:textId="1DBD1C2B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Joy Israel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, Research Officer, Nursing Research Institute</w:t>
            </w:r>
          </w:p>
        </w:tc>
        <w:tc>
          <w:tcPr>
            <w:tcW w:w="3827" w:type="dxa"/>
            <w:shd w:val="clear" w:color="auto" w:fill="auto"/>
          </w:tcPr>
          <w:p w14:paraId="7AEE58F6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lang w:val="en-AU"/>
              </w:rPr>
              <w:t xml:space="preserve">Susie Welch, 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Senior </w:t>
            </w:r>
            <w:r w:rsidRPr="006D67D6">
              <w:rPr>
                <w:rFonts w:asciiTheme="majorHAnsi" w:eastAsia="Calibri" w:hAnsiTheme="majorHAnsi" w:cstheme="majorHAnsi"/>
                <w:bCs/>
                <w:lang w:val="en-AU"/>
              </w:rPr>
              <w:t>Pharmacist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, 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St Vincent’s Hospital Sydney</w:t>
            </w:r>
          </w:p>
          <w:p w14:paraId="24D7D02D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lang w:val="en-AU"/>
              </w:rPr>
            </w:pPr>
          </w:p>
          <w:p w14:paraId="3F5DAAC8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1984" w:type="dxa"/>
          </w:tcPr>
          <w:p w14:paraId="076D9C97" w14:textId="065A1D1A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  <w:shd w:val="clear" w:color="auto" w:fill="auto"/>
          </w:tcPr>
          <w:p w14:paraId="4A1B1E40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0D6452BF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5CC72687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131D0FD8" w14:textId="5F1DEB46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41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78BC522D" w14:textId="77777777" w:rsidTr="0037633B">
        <w:trPr>
          <w:trHeight w:val="1339"/>
        </w:trPr>
        <w:tc>
          <w:tcPr>
            <w:tcW w:w="989" w:type="dxa"/>
          </w:tcPr>
          <w:p w14:paraId="72F4E3CE" w14:textId="2C429E2E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14 Jul</w:t>
            </w:r>
          </w:p>
          <w:p w14:paraId="37D4548A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67711DB9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5103" w:type="dxa"/>
          </w:tcPr>
          <w:p w14:paraId="53150DC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Commercial bicycling injury patterns: The human cost of the delivery gig economy</w:t>
            </w:r>
          </w:p>
          <w:p w14:paraId="74A2BB1D" w14:textId="00D0DB8F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798E1D3E" w14:textId="4E428C5E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Lauren Christie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 xml:space="preserve">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Allied Health Research Fellow, St Vincent’s Health Network, Sydney</w:t>
            </w:r>
          </w:p>
        </w:tc>
        <w:tc>
          <w:tcPr>
            <w:tcW w:w="3827" w:type="dxa"/>
          </w:tcPr>
          <w:p w14:paraId="40ED3659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0D0D0D"/>
                <w:bdr w:val="none" w:sz="0" w:space="0" w:color="auto" w:frame="1"/>
                <w:lang w:val="en-AU" w:bidi="en-US"/>
              </w:rPr>
              <w:t>Dr Mitchell Sarkies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, Post-Doctoral Research Fellow, Australian Institute of Health Innovation, Macquarie University</w:t>
            </w:r>
          </w:p>
          <w:p w14:paraId="5F8E9180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lang w:val="en-AU"/>
              </w:rPr>
            </w:pPr>
          </w:p>
          <w:p w14:paraId="5C04C7F6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lang w:val="en-AU"/>
              </w:rPr>
            </w:pPr>
          </w:p>
        </w:tc>
        <w:tc>
          <w:tcPr>
            <w:tcW w:w="1984" w:type="dxa"/>
          </w:tcPr>
          <w:p w14:paraId="3E780CB2" w14:textId="7B70CF09" w:rsidR="000E3865" w:rsidRPr="006D67D6" w:rsidRDefault="000E3865" w:rsidP="000E3865">
            <w:pPr>
              <w:rPr>
                <w:rFonts w:asciiTheme="majorHAnsi" w:hAnsiTheme="majorHAnsi" w:cstheme="majorHAnsi"/>
                <w:color w:val="ED7D31" w:themeColor="accent2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31C38FEB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367509C1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430413B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1E8BEAD3" w14:textId="0E75552F" w:rsidR="000E3865" w:rsidRPr="006D67D6" w:rsidRDefault="007377EB" w:rsidP="000E3865">
            <w:pPr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</w:pPr>
            <w:hyperlink r:id="rId42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79234CD9" w14:textId="77777777" w:rsidTr="0037633B">
        <w:tc>
          <w:tcPr>
            <w:tcW w:w="989" w:type="dxa"/>
          </w:tcPr>
          <w:p w14:paraId="5638ABA3" w14:textId="57F9CFF4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28 Jul</w:t>
            </w:r>
          </w:p>
          <w:p w14:paraId="3721F239" w14:textId="571D600F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1-2pm</w:t>
            </w:r>
          </w:p>
        </w:tc>
        <w:tc>
          <w:tcPr>
            <w:tcW w:w="5103" w:type="dxa"/>
          </w:tcPr>
          <w:p w14:paraId="45C58F7C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 xml:space="preserve">Using </w:t>
            </w:r>
            <w:proofErr w:type="spellStart"/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>REDCap</w:t>
            </w:r>
            <w:proofErr w:type="spellEnd"/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 xml:space="preserve"> for data collection</w:t>
            </w:r>
          </w:p>
          <w:p w14:paraId="75F3F83C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7658A748" w14:textId="428491A4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72D40762" w14:textId="21F12C2B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2C5651B2" w14:textId="54E53806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7030A0"/>
                <w:kern w:val="24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Lauren Christie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 xml:space="preserve">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Allied Health Research Fellow, St Vincent’s Health Network, Sydney</w:t>
            </w:r>
          </w:p>
        </w:tc>
        <w:tc>
          <w:tcPr>
            <w:tcW w:w="3827" w:type="dxa"/>
          </w:tcPr>
          <w:p w14:paraId="619CA77B" w14:textId="2676AB21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Robert Kent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, Research Manager, Kinghorn Cancer Centre</w:t>
            </w:r>
            <w:r>
              <w:rPr>
                <w:rFonts w:asciiTheme="majorHAnsi" w:eastAsia="Times New Roman" w:hAnsiTheme="majorHAnsi" w:cstheme="majorHAnsi"/>
                <w:lang w:val="en-AU" w:bidi="en-US"/>
              </w:rPr>
              <w:t>, St Vincent’s Health Network Sydney</w:t>
            </w:r>
          </w:p>
          <w:p w14:paraId="0688DD1A" w14:textId="27C83AE1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000000"/>
                <w:lang w:val="en-AU" w:bidi="en-US"/>
              </w:rPr>
            </w:pPr>
          </w:p>
        </w:tc>
        <w:tc>
          <w:tcPr>
            <w:tcW w:w="1984" w:type="dxa"/>
          </w:tcPr>
          <w:p w14:paraId="2C0C20D8" w14:textId="3A9B315C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64446F1B" w14:textId="24BAC45E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43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306745FC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04F4B2F6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3A8235C0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3054CAF0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44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3FFA17E7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4B96F434" w14:textId="7873D407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45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</w:tc>
      </w:tr>
      <w:tr w:rsidR="000E3865" w:rsidRPr="006D67D6" w14:paraId="179DAF0F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730B67E5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0E3865" w:rsidRPr="006D67D6" w14:paraId="5B76BAE4" w14:textId="77777777" w:rsidTr="0037633B">
        <w:tc>
          <w:tcPr>
            <w:tcW w:w="989" w:type="dxa"/>
          </w:tcPr>
          <w:p w14:paraId="4A4A289F" w14:textId="798FDBA1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2-6 Aug</w:t>
            </w:r>
          </w:p>
        </w:tc>
        <w:tc>
          <w:tcPr>
            <w:tcW w:w="5103" w:type="dxa"/>
          </w:tcPr>
          <w:p w14:paraId="1D42B152" w14:textId="345E4BE9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000000" w:themeColor="text1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000000" w:themeColor="text1"/>
                <w:lang w:val="en-AU" w:bidi="en-US"/>
              </w:rPr>
              <w:t>Aikenhead Centre for Medical Research (ACMD) Research Week, S</w:t>
            </w:r>
            <w:r>
              <w:rPr>
                <w:rFonts w:asciiTheme="majorHAnsi" w:eastAsia="Times New Roman" w:hAnsiTheme="majorHAnsi" w:cstheme="majorHAnsi"/>
                <w:b/>
                <w:color w:val="000000" w:themeColor="text1"/>
                <w:lang w:val="en-AU" w:bidi="en-US"/>
              </w:rPr>
              <w:t>t. Vincent’s Hospital Melbourne</w:t>
            </w:r>
          </w:p>
          <w:p w14:paraId="1A05427E" w14:textId="77777777" w:rsidR="000E3865" w:rsidRPr="006D67D6" w:rsidRDefault="000E3865" w:rsidP="000E3865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b/>
                <w:color w:val="E36C0A"/>
                <w:lang w:val="en-AU" w:bidi="en-US"/>
              </w:rPr>
            </w:pPr>
          </w:p>
        </w:tc>
        <w:tc>
          <w:tcPr>
            <w:tcW w:w="3827" w:type="dxa"/>
          </w:tcPr>
          <w:p w14:paraId="56D4905F" w14:textId="4A736899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  <w:t>TBC</w:t>
            </w:r>
          </w:p>
        </w:tc>
        <w:tc>
          <w:tcPr>
            <w:tcW w:w="1984" w:type="dxa"/>
          </w:tcPr>
          <w:p w14:paraId="22072964" w14:textId="098B5319" w:rsidR="000E3865" w:rsidRPr="006D67D6" w:rsidRDefault="000E3865" w:rsidP="000E3865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b/>
                <w:bCs/>
                <w:noProof/>
                <w:color w:val="E36C0A"/>
                <w:kern w:val="24"/>
                <w:sz w:val="20"/>
                <w:szCs w:val="20"/>
              </w:rPr>
            </w:pPr>
            <w:r w:rsidRPr="006D67D6">
              <w:rPr>
                <w:rFonts w:asciiTheme="majorHAnsi" w:eastAsia="Times New Roman" w:hAnsiTheme="majorHAnsi" w:cstheme="majorHAnsi"/>
                <w:bCs/>
                <w:color w:val="000000"/>
                <w:lang w:val="en-AU" w:bidi="en-US"/>
              </w:rPr>
              <w:t xml:space="preserve">Research Directorate, 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St. Vincent’s Hospital Melbourne</w:t>
            </w:r>
          </w:p>
        </w:tc>
        <w:tc>
          <w:tcPr>
            <w:tcW w:w="3402" w:type="dxa"/>
          </w:tcPr>
          <w:p w14:paraId="075B7A7D" w14:textId="2D496991" w:rsidR="000E3865" w:rsidRPr="006D67D6" w:rsidRDefault="000E3865" w:rsidP="000E3865">
            <w:pPr>
              <w:tabs>
                <w:tab w:val="left" w:pos="1418"/>
              </w:tabs>
              <w:jc w:val="center"/>
              <w:rPr>
                <w:rFonts w:asciiTheme="majorHAnsi" w:eastAsia="Times New Roman" w:hAnsiTheme="majorHAnsi" w:cstheme="majorHAnsi"/>
                <w:color w:val="000000"/>
                <w:kern w:val="24"/>
                <w:sz w:val="20"/>
                <w:szCs w:val="2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noProof/>
                <w:color w:val="E36C0A"/>
                <w:kern w:val="24"/>
                <w:sz w:val="20"/>
                <w:szCs w:val="20"/>
                <w:lang w:val="en-AU" w:eastAsia="en-AU"/>
              </w:rPr>
              <w:drawing>
                <wp:inline distT="0" distB="0" distL="0" distR="0" wp14:anchorId="3AB12F1F" wp14:editId="0070B8CA">
                  <wp:extent cx="1955324" cy="985787"/>
                  <wp:effectExtent l="0" t="0" r="635" b="508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5626" cy="101114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E3865" w:rsidRPr="006D67D6" w14:paraId="77C51954" w14:textId="77777777" w:rsidTr="0037633B">
        <w:tc>
          <w:tcPr>
            <w:tcW w:w="989" w:type="dxa"/>
          </w:tcPr>
          <w:p w14:paraId="57EC992A" w14:textId="63FA4C59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4 Aug</w:t>
            </w:r>
          </w:p>
          <w:p w14:paraId="144FEF04" w14:textId="59912985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2ABCD12D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5103" w:type="dxa"/>
          </w:tcPr>
          <w:p w14:paraId="458AE173" w14:textId="5600ACF4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Cs/>
                <w:color w:val="ED7D31" w:themeColor="accent2"/>
              </w:rPr>
            </w:pPr>
            <w:r w:rsidRPr="006D67D6">
              <w:rPr>
                <w:rFonts w:asciiTheme="majorHAnsi" w:eastAsia="Calibri" w:hAnsiTheme="majorHAnsi" w:cstheme="majorHAnsi"/>
                <w:bCs/>
                <w:color w:val="ED7D31" w:themeColor="accent2"/>
              </w:rPr>
              <w:t>Quality in Acute Stroke Care (QASC) - Europe</w:t>
            </w:r>
          </w:p>
          <w:p w14:paraId="37B0F26C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2BAFD26D" w14:textId="0A8BA813" w:rsidR="000E3865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2ABB847F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28B17AEC" w14:textId="49257BBC" w:rsidR="000E3865" w:rsidRPr="003649D9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Pr="003649D9">
              <w:rPr>
                <w:rFonts w:asciiTheme="majorHAnsi" w:eastAsia="Times New Roman" w:hAnsiTheme="majorHAnsi" w:cstheme="majorHAnsi"/>
                <w:b/>
                <w:iCs/>
                <w:kern w:val="24"/>
                <w:lang w:val="en-GB"/>
              </w:rPr>
              <w:t>John Rihari-Thomas</w:t>
            </w:r>
            <w:r>
              <w:rPr>
                <w:rFonts w:asciiTheme="majorHAnsi" w:eastAsia="Times New Roman" w:hAnsiTheme="majorHAnsi" w:cstheme="majorHAnsi"/>
                <w:b/>
                <w:iCs/>
                <w:kern w:val="24"/>
                <w:lang w:val="en-GB"/>
              </w:rPr>
              <w:t xml:space="preserve">, 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>Post-Doctoral Res</w:t>
            </w:r>
            <w:r>
              <w:rPr>
                <w:rFonts w:asciiTheme="majorHAnsi" w:eastAsia="Calibri" w:hAnsiTheme="majorHAnsi" w:cstheme="majorHAnsi"/>
                <w:lang w:val="en-AU"/>
              </w:rPr>
              <w:t>earch Fellow, Nursing Research Institute</w:t>
            </w:r>
          </w:p>
        </w:tc>
        <w:tc>
          <w:tcPr>
            <w:tcW w:w="3827" w:type="dxa"/>
          </w:tcPr>
          <w:p w14:paraId="3BC585D4" w14:textId="7B286DC3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iCs/>
              </w:rPr>
              <w:t xml:space="preserve">Simeon Dale, 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>Clinical Research Fellow &amp; QASC Europe Project Manager, Nursing Research Institute, St. Vincent’s Hospital Sydney</w:t>
            </w:r>
          </w:p>
        </w:tc>
        <w:tc>
          <w:tcPr>
            <w:tcW w:w="1984" w:type="dxa"/>
          </w:tcPr>
          <w:p w14:paraId="23ABE48B" w14:textId="77777777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122C3CEE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462A400A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5DE7A7B5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146B69C3" w14:textId="1B19B00F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47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2E93547C" w14:textId="77777777" w:rsidTr="0037633B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572A4573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0BB73BE6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0F81A858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7C23FDE0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0BCF6646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0E3865" w:rsidRPr="006D67D6" w14:paraId="769A307D" w14:textId="77777777" w:rsidTr="0051654D">
        <w:trPr>
          <w:trHeight w:val="510"/>
        </w:trPr>
        <w:tc>
          <w:tcPr>
            <w:tcW w:w="989" w:type="dxa"/>
            <w:shd w:val="clear" w:color="auto" w:fill="auto"/>
          </w:tcPr>
          <w:p w14:paraId="74C4B519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25 Aug</w:t>
            </w:r>
          </w:p>
          <w:p w14:paraId="3C49DCB5" w14:textId="39646F0D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1-2pm</w:t>
            </w:r>
          </w:p>
        </w:tc>
        <w:tc>
          <w:tcPr>
            <w:tcW w:w="5103" w:type="dxa"/>
            <w:shd w:val="clear" w:color="auto" w:fill="auto"/>
          </w:tcPr>
          <w:p w14:paraId="5D052003" w14:textId="77777777" w:rsidR="000E3865" w:rsidRPr="006D67D6" w:rsidRDefault="000E3865" w:rsidP="000E3865">
            <w:pPr>
              <w:tabs>
                <w:tab w:val="left" w:pos="1418"/>
              </w:tabs>
              <w:rPr>
                <w:rFonts w:asciiTheme="majorHAnsi" w:hAnsiTheme="majorHAnsi" w:cstheme="majorHAnsi"/>
                <w:i/>
                <w:iCs/>
                <w:color w:val="7030A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7030A0"/>
                <w:lang w:val="en-AU"/>
              </w:rPr>
              <w:t xml:space="preserve">Opportunities for academic partnerships and graduate research. </w:t>
            </w:r>
            <w:r w:rsidRPr="006D67D6">
              <w:rPr>
                <w:rFonts w:asciiTheme="majorHAnsi" w:hAnsiTheme="majorHAnsi" w:cstheme="majorHAnsi"/>
                <w:i/>
                <w:iCs/>
                <w:color w:val="7030A0"/>
                <w:lang w:val="en-AU"/>
              </w:rPr>
              <w:t>Panel Discussion.</w:t>
            </w:r>
          </w:p>
          <w:p w14:paraId="28A9E836" w14:textId="77777777" w:rsidR="000E3865" w:rsidRPr="006D67D6" w:rsidRDefault="000E3865" w:rsidP="000E3865">
            <w:pPr>
              <w:tabs>
                <w:tab w:val="left" w:pos="1418"/>
              </w:tabs>
              <w:rPr>
                <w:rFonts w:asciiTheme="majorHAnsi" w:hAnsiTheme="majorHAnsi" w:cstheme="majorHAnsi"/>
                <w:i/>
                <w:iCs/>
                <w:color w:val="7030A0"/>
                <w:lang w:val="en-AU"/>
              </w:rPr>
            </w:pPr>
          </w:p>
          <w:p w14:paraId="78A4D3E8" w14:textId="193E2048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3649D9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Professor</w:t>
            </w:r>
            <w:r w:rsidRPr="003649D9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 </w:t>
            </w:r>
            <w:r w:rsidRPr="003649D9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 xml:space="preserve">Liz McInnes, 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Professor of Nursing, St Vincent’s Hospital Melbourne &amp; Deputy Director, Nursing Research Institute</w:t>
            </w:r>
          </w:p>
        </w:tc>
        <w:tc>
          <w:tcPr>
            <w:tcW w:w="3827" w:type="dxa"/>
            <w:shd w:val="clear" w:color="auto" w:fill="auto"/>
          </w:tcPr>
          <w:p w14:paraId="66626869" w14:textId="7F693AA0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  <w:t>TBC</w:t>
            </w:r>
          </w:p>
        </w:tc>
        <w:tc>
          <w:tcPr>
            <w:tcW w:w="1984" w:type="dxa"/>
          </w:tcPr>
          <w:p w14:paraId="684C6B2B" w14:textId="02FB0F7A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  <w:shd w:val="clear" w:color="auto" w:fill="auto"/>
          </w:tcPr>
          <w:p w14:paraId="748D7ED4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48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73477E1B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18BDC2BA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42E4293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460E2668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49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27E42E30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56B84775" w14:textId="77CCA912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50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</w:tc>
      </w:tr>
      <w:tr w:rsidR="000E3865" w:rsidRPr="006D67D6" w14:paraId="262C7CE1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6B4A8DBD" w14:textId="624EEFBE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</w:p>
        </w:tc>
      </w:tr>
      <w:tr w:rsidR="000E3865" w:rsidRPr="006D67D6" w14:paraId="37C90505" w14:textId="77777777" w:rsidTr="0037633B">
        <w:tc>
          <w:tcPr>
            <w:tcW w:w="989" w:type="dxa"/>
          </w:tcPr>
          <w:p w14:paraId="15393FC0" w14:textId="1DF69A43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1 Sep</w:t>
            </w:r>
          </w:p>
          <w:p w14:paraId="1888B417" w14:textId="4F718F3A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504F7733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5103" w:type="dxa"/>
          </w:tcPr>
          <w:p w14:paraId="18C11D36" w14:textId="01FCD6B3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</w:rPr>
              <w:t xml:space="preserve">Process Evaluation of </w:t>
            </w:r>
            <w:r w:rsidRPr="006D67D6">
              <w:rPr>
                <w:rFonts w:asciiTheme="majorHAnsi" w:eastAsia="Calibri" w:hAnsiTheme="majorHAnsi" w:cstheme="majorHAnsi"/>
                <w:bCs/>
                <w:color w:val="ED7D31" w:themeColor="accent2"/>
              </w:rPr>
              <w:t>Quality in Acute Stroke Care (QASC)</w:t>
            </w:r>
            <w:r w:rsidRPr="006D67D6">
              <w:rPr>
                <w:rFonts w:asciiTheme="majorHAnsi" w:eastAsia="Calibri" w:hAnsiTheme="majorHAnsi" w:cstheme="majorHAnsi"/>
                <w:color w:val="ED7D31" w:themeColor="accent2"/>
              </w:rPr>
              <w:t xml:space="preserve"> Europe</w:t>
            </w:r>
          </w:p>
          <w:p w14:paraId="5BB41FD3" w14:textId="01634CE3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7030A0"/>
                <w:lang w:val="en-AU"/>
              </w:rPr>
            </w:pPr>
          </w:p>
          <w:p w14:paraId="139CC030" w14:textId="5CB2AF6C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000000" w:themeColor="text1"/>
                <w:lang w:val="en-AU"/>
              </w:rPr>
              <w:t xml:space="preserve">Chair: </w:t>
            </w:r>
            <w:r w:rsidRPr="003649D9">
              <w:rPr>
                <w:rFonts w:asciiTheme="majorHAnsi" w:eastAsia="Calibri" w:hAnsiTheme="majorHAnsi" w:cstheme="majorHAnsi"/>
                <w:b/>
                <w:color w:val="000000" w:themeColor="text1"/>
                <w:lang w:val="en-AU"/>
              </w:rPr>
              <w:t>Julie Gawthorne</w:t>
            </w:r>
            <w:r>
              <w:rPr>
                <w:rFonts w:asciiTheme="majorHAnsi" w:eastAsia="Calibri" w:hAnsiTheme="majorHAnsi" w:cstheme="majorHAnsi"/>
                <w:color w:val="000000" w:themeColor="text1"/>
                <w:lang w:val="en-AU"/>
              </w:rPr>
              <w:t>, Clinical Fellow, Australian Catholic University</w:t>
            </w:r>
          </w:p>
        </w:tc>
        <w:tc>
          <w:tcPr>
            <w:tcW w:w="3827" w:type="dxa"/>
          </w:tcPr>
          <w:p w14:paraId="532BB562" w14:textId="6063EC41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</w:rPr>
              <w:t xml:space="preserve">Liz McInnes, </w:t>
            </w:r>
            <w:r w:rsidRPr="006D67D6">
              <w:rPr>
                <w:rFonts w:asciiTheme="majorHAnsi" w:eastAsia="Calibri" w:hAnsiTheme="majorHAnsi" w:cstheme="majorHAnsi"/>
              </w:rPr>
              <w:t>Professor of Nursing, St Vincent’s Hospital Melbourne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, </w:t>
            </w:r>
            <w:r w:rsidRPr="006D67D6">
              <w:rPr>
                <w:rFonts w:asciiTheme="majorHAnsi" w:eastAsia="Calibri" w:hAnsiTheme="majorHAnsi" w:cstheme="majorHAnsi"/>
              </w:rPr>
              <w:t>Deputy Director, Nursing Research Institute</w:t>
            </w:r>
          </w:p>
          <w:p w14:paraId="7F85B10C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1984" w:type="dxa"/>
          </w:tcPr>
          <w:p w14:paraId="46E621BB" w14:textId="77777777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38F8497D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2828219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269D8E40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05A8CCE4" w14:textId="0566F26A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51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47489A44" w14:textId="77777777" w:rsidTr="0037633B">
        <w:tc>
          <w:tcPr>
            <w:tcW w:w="989" w:type="dxa"/>
          </w:tcPr>
          <w:p w14:paraId="5A812CAC" w14:textId="7B650F0D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FF0000"/>
                <w:lang w:val="en-AU"/>
              </w:rPr>
              <w:t xml:space="preserve">TCB </w:t>
            </w: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Sep</w:t>
            </w:r>
          </w:p>
        </w:tc>
        <w:tc>
          <w:tcPr>
            <w:tcW w:w="5103" w:type="dxa"/>
          </w:tcPr>
          <w:p w14:paraId="289BB61A" w14:textId="77777777" w:rsidR="000E3865" w:rsidRPr="006D67D6" w:rsidRDefault="000E3865" w:rsidP="000E3865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b/>
                <w:color w:val="E36C0A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>SVHS Research Week</w:t>
            </w:r>
          </w:p>
        </w:tc>
        <w:tc>
          <w:tcPr>
            <w:tcW w:w="3827" w:type="dxa"/>
          </w:tcPr>
          <w:p w14:paraId="78A5C155" w14:textId="7A6A4DD9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  <w:t>TBC</w:t>
            </w:r>
          </w:p>
        </w:tc>
        <w:tc>
          <w:tcPr>
            <w:tcW w:w="1984" w:type="dxa"/>
          </w:tcPr>
          <w:p w14:paraId="2ACB1B5D" w14:textId="77777777" w:rsidR="000E3865" w:rsidRPr="006D67D6" w:rsidRDefault="000E3865" w:rsidP="000E3865">
            <w:pPr>
              <w:tabs>
                <w:tab w:val="left" w:pos="1418"/>
              </w:tabs>
              <w:jc w:val="center"/>
              <w:rPr>
                <w:rFonts w:asciiTheme="majorHAnsi" w:eastAsia="Times New Roman" w:hAnsiTheme="majorHAnsi" w:cstheme="majorHAnsi"/>
                <w:color w:val="000000"/>
                <w:kern w:val="24"/>
                <w:lang w:val="en-AU"/>
              </w:rPr>
            </w:pPr>
          </w:p>
        </w:tc>
        <w:tc>
          <w:tcPr>
            <w:tcW w:w="3402" w:type="dxa"/>
          </w:tcPr>
          <w:p w14:paraId="5E4CE70C" w14:textId="66CB92C9" w:rsidR="000E3865" w:rsidRPr="006D67D6" w:rsidRDefault="000E3865" w:rsidP="000E3865">
            <w:pPr>
              <w:tabs>
                <w:tab w:val="left" w:pos="1418"/>
              </w:tabs>
              <w:jc w:val="center"/>
              <w:rPr>
                <w:rFonts w:asciiTheme="majorHAnsi" w:eastAsia="Times New Roman" w:hAnsiTheme="majorHAnsi" w:cstheme="majorHAnsi"/>
                <w:color w:val="000000"/>
                <w:kern w:val="24"/>
                <w:lang w:val="en-AU"/>
              </w:rPr>
            </w:pPr>
          </w:p>
        </w:tc>
      </w:tr>
      <w:tr w:rsidR="000E3865" w:rsidRPr="006D67D6" w14:paraId="3054EBA7" w14:textId="77777777" w:rsidTr="0037633B">
        <w:tc>
          <w:tcPr>
            <w:tcW w:w="989" w:type="dxa"/>
          </w:tcPr>
          <w:p w14:paraId="28E60B7D" w14:textId="07440829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  <w:t>15 Sep</w:t>
            </w:r>
          </w:p>
          <w:p w14:paraId="1C5390B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000000"/>
                <w:kern w:val="24"/>
              </w:rPr>
            </w:pPr>
            <w:r w:rsidRPr="006D67D6">
              <w:rPr>
                <w:rFonts w:asciiTheme="majorHAnsi" w:eastAsia="Calibri" w:hAnsiTheme="majorHAnsi" w:cstheme="majorHAnsi"/>
                <w:color w:val="000000"/>
                <w:kern w:val="24"/>
              </w:rPr>
              <w:t>12:30-1:30pm</w:t>
            </w:r>
          </w:p>
        </w:tc>
        <w:tc>
          <w:tcPr>
            <w:tcW w:w="5103" w:type="dxa"/>
          </w:tcPr>
          <w:p w14:paraId="21A7F02D" w14:textId="7777777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  <w:t>@Allied Health Grand Round</w:t>
            </w:r>
          </w:p>
          <w:p w14:paraId="65052417" w14:textId="7777777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11E15EB7" w14:textId="7777777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71659DC9" w14:textId="7777777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67C311AB" w14:textId="7777777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7D8FBC48" w14:textId="77777777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</w:pPr>
          </w:p>
          <w:p w14:paraId="4CE41300" w14:textId="0E3AB71E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Karen Borschmann / Fiona McKinnon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, Allied Health, St Vincent’s Hospital Melbourne</w:t>
            </w:r>
          </w:p>
        </w:tc>
        <w:tc>
          <w:tcPr>
            <w:tcW w:w="3827" w:type="dxa"/>
          </w:tcPr>
          <w:p w14:paraId="64B9C243" w14:textId="2B6B37AF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FF0000"/>
                <w:lang w:val="en-AU" w:bidi="en-US"/>
              </w:rPr>
              <w:t>TBC</w:t>
            </w:r>
          </w:p>
        </w:tc>
        <w:tc>
          <w:tcPr>
            <w:tcW w:w="1984" w:type="dxa"/>
          </w:tcPr>
          <w:p w14:paraId="1F2B41F9" w14:textId="77777777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</w:p>
        </w:tc>
        <w:tc>
          <w:tcPr>
            <w:tcW w:w="3402" w:type="dxa"/>
          </w:tcPr>
          <w:p w14:paraId="72C98240" w14:textId="77777777" w:rsidR="000E3865" w:rsidRPr="006D67D6" w:rsidRDefault="007377EB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hyperlink r:id="rId52" w:history="1">
              <w:r w:rsidR="000E3865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Click here to join the meeting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3796D8A5" w14:textId="77777777" w:rsidR="000E3865" w:rsidRPr="006D67D6" w:rsidRDefault="000E3865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252424"/>
                <w:sz w:val="16"/>
                <w:szCs w:val="16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31021479" w14:textId="77777777" w:rsidR="000E3865" w:rsidRPr="006D67D6" w:rsidRDefault="007377EB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hyperlink r:id="rId53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</w:t>
            </w:r>
          </w:p>
          <w:p w14:paraId="37D83A54" w14:textId="77777777" w:rsidR="000E3865" w:rsidRPr="006D67D6" w:rsidRDefault="000E3865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Video Conference ID: </w:t>
            </w:r>
            <w:r w:rsidRPr="006D67D6">
              <w:rPr>
                <w:rFonts w:asciiTheme="majorHAnsi" w:hAnsiTheme="majorHAnsi" w:cstheme="majorHAnsi"/>
                <w:color w:val="252424"/>
                <w:sz w:val="19"/>
                <w:szCs w:val="19"/>
              </w:rPr>
              <w:t xml:space="preserve">138 651 773 5 </w:t>
            </w:r>
          </w:p>
          <w:p w14:paraId="7D427038" w14:textId="77777777" w:rsidR="000E3865" w:rsidRPr="006D67D6" w:rsidRDefault="007377EB" w:rsidP="000E3865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hyperlink r:id="rId54" w:history="1">
              <w:r w:rsidR="000E3865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Alternate VTC dialing instructions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</w:t>
            </w:r>
          </w:p>
          <w:p w14:paraId="78D80E06" w14:textId="77777777" w:rsidR="000E3865" w:rsidRPr="006D67D6" w:rsidRDefault="000E3865" w:rsidP="000E3865">
            <w:pPr>
              <w:autoSpaceDE w:val="0"/>
              <w:autoSpaceDN w:val="0"/>
              <w:adjustRightInd w:val="0"/>
              <w:spacing w:before="24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252424"/>
                <w:sz w:val="16"/>
                <w:szCs w:val="16"/>
              </w:rPr>
              <w:t>Or call in (audio only)</w:t>
            </w:r>
            <w:r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139EFBC9" w14:textId="77777777" w:rsidR="000E3865" w:rsidRPr="006D67D6" w:rsidRDefault="007377EB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hyperlink r:id="rId55" w:history="1">
              <w:r w:rsidR="000E3865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+61 2 8320 9200,,213296966#</w:t>
              </w:r>
            </w:hyperlink>
            <w:r w:rsidR="000E3865"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  <w:r w:rsidR="000E3865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 Australia, Sydney </w:t>
            </w:r>
          </w:p>
          <w:p w14:paraId="51AE8C9B" w14:textId="0344B887" w:rsidR="000E3865" w:rsidRPr="006D67D6" w:rsidRDefault="000E3865" w:rsidP="000E3865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Phone Conference ID: </w:t>
            </w:r>
            <w:r w:rsidRPr="006D67D6">
              <w:rPr>
                <w:rFonts w:asciiTheme="majorHAnsi" w:hAnsiTheme="majorHAnsi" w:cstheme="majorHAnsi"/>
                <w:color w:val="252424"/>
                <w:sz w:val="19"/>
                <w:szCs w:val="19"/>
              </w:rPr>
              <w:t xml:space="preserve">213 296 966# </w:t>
            </w:r>
          </w:p>
        </w:tc>
      </w:tr>
      <w:tr w:rsidR="000E3865" w:rsidRPr="006D67D6" w14:paraId="5BFC45E7" w14:textId="77777777" w:rsidTr="0037633B">
        <w:tc>
          <w:tcPr>
            <w:tcW w:w="989" w:type="dxa"/>
          </w:tcPr>
          <w:p w14:paraId="05EDC208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22 Sep</w:t>
            </w:r>
          </w:p>
          <w:p w14:paraId="5B86216D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</w:p>
        </w:tc>
        <w:tc>
          <w:tcPr>
            <w:tcW w:w="5103" w:type="dxa"/>
          </w:tcPr>
          <w:p w14:paraId="78D639A7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  <w:t>TBC</w:t>
            </w:r>
          </w:p>
          <w:p w14:paraId="2D693D7B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</w:pPr>
          </w:p>
          <w:p w14:paraId="738DB93E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</w:pPr>
          </w:p>
          <w:p w14:paraId="07211127" w14:textId="4FCF62A3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</w:pPr>
          </w:p>
          <w:p w14:paraId="43BD452A" w14:textId="3D7166B9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3649D9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Alysia Coventry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, Senior Research Officer, Nursing Research Institute</w:t>
            </w:r>
          </w:p>
        </w:tc>
        <w:tc>
          <w:tcPr>
            <w:tcW w:w="3827" w:type="dxa"/>
          </w:tcPr>
          <w:p w14:paraId="4F132BAE" w14:textId="6DB1DB95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FF0000"/>
                <w:lang w:val="en-AU" w:bidi="en-US"/>
              </w:rPr>
              <w:t>TBC</w:t>
            </w:r>
          </w:p>
        </w:tc>
        <w:tc>
          <w:tcPr>
            <w:tcW w:w="1984" w:type="dxa"/>
          </w:tcPr>
          <w:p w14:paraId="2D7FA0BB" w14:textId="5939984C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46A87775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56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47FB9CAB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1AB62BCF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59BB55F3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02DD3C80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57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7C66993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1445FCB4" w14:textId="0710E552" w:rsidR="000E3865" w:rsidRPr="006D67D6" w:rsidRDefault="007377EB" w:rsidP="000E3865">
            <w:pPr>
              <w:rPr>
                <w:rFonts w:asciiTheme="majorHAnsi" w:hAnsiTheme="majorHAnsi" w:cstheme="majorHAnsi"/>
              </w:rPr>
            </w:pPr>
            <w:hyperlink r:id="rId58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</w:p>
        </w:tc>
      </w:tr>
    </w:tbl>
    <w:p w14:paraId="623876E3" w14:textId="77777777" w:rsidR="002226FA" w:rsidRPr="006D67D6" w:rsidRDefault="002226FA" w:rsidP="00F1045B">
      <w:pPr>
        <w:rPr>
          <w:rFonts w:asciiTheme="majorHAnsi" w:hAnsiTheme="majorHAnsi" w:cstheme="majorHAnsi"/>
        </w:rPr>
      </w:pPr>
      <w:r w:rsidRPr="006D67D6">
        <w:rPr>
          <w:rFonts w:asciiTheme="majorHAnsi" w:hAnsiTheme="majorHAnsi" w:cstheme="majorHAnsi"/>
        </w:rPr>
        <w:br w:type="page"/>
      </w:r>
    </w:p>
    <w:tbl>
      <w:tblPr>
        <w:tblStyle w:val="TableGrid"/>
        <w:tblW w:w="15305" w:type="dxa"/>
        <w:tblInd w:w="-1" w:type="dxa"/>
        <w:tblLayout w:type="fixed"/>
        <w:tblLook w:val="04A0" w:firstRow="1" w:lastRow="0" w:firstColumn="1" w:lastColumn="0" w:noHBand="0" w:noVBand="1"/>
      </w:tblPr>
      <w:tblGrid>
        <w:gridCol w:w="989"/>
        <w:gridCol w:w="5103"/>
        <w:gridCol w:w="3827"/>
        <w:gridCol w:w="1984"/>
        <w:gridCol w:w="3402"/>
      </w:tblGrid>
      <w:tr w:rsidR="002226FA" w:rsidRPr="006D67D6" w14:paraId="4F41BF05" w14:textId="77777777" w:rsidTr="00265E49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2B35D149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4AAAA9CC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1040CD81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211891E6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46A1FBB2" w14:textId="77777777" w:rsidR="002226FA" w:rsidRPr="006D67D6" w:rsidRDefault="002226FA" w:rsidP="00F1045B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0E3865" w:rsidRPr="006D67D6" w14:paraId="5CB1E945" w14:textId="77777777" w:rsidTr="00865920">
        <w:trPr>
          <w:trHeight w:val="510"/>
        </w:trPr>
        <w:tc>
          <w:tcPr>
            <w:tcW w:w="989" w:type="dxa"/>
            <w:shd w:val="clear" w:color="auto" w:fill="auto"/>
          </w:tcPr>
          <w:p w14:paraId="694CE6B9" w14:textId="77777777" w:rsidR="000E3865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>29</w:t>
            </w:r>
            <w:r>
              <w:rPr>
                <w:rFonts w:asciiTheme="majorHAnsi" w:eastAsia="Calibri" w:hAnsiTheme="majorHAnsi" w:cstheme="majorHAnsi"/>
                <w:b/>
                <w:bCs/>
                <w:vertAlign w:val="superscript"/>
                <w:lang w:val="en-AU"/>
              </w:rPr>
              <w:t xml:space="preserve"> </w:t>
            </w:r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>Sept</w:t>
            </w:r>
          </w:p>
          <w:p w14:paraId="71F26D61" w14:textId="463C28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536CC1">
              <w:rPr>
                <w:rFonts w:asciiTheme="majorHAnsi" w:eastAsia="Calibri" w:hAnsiTheme="majorHAnsi" w:cstheme="majorHAnsi"/>
                <w:bCs/>
                <w:lang w:val="en-AU"/>
              </w:rPr>
              <w:t>12:30-1:10pm</w:t>
            </w:r>
          </w:p>
        </w:tc>
        <w:tc>
          <w:tcPr>
            <w:tcW w:w="5103" w:type="dxa"/>
            <w:shd w:val="clear" w:color="auto" w:fill="auto"/>
          </w:tcPr>
          <w:p w14:paraId="0CE92E3B" w14:textId="77777777" w:rsidR="000E3865" w:rsidRDefault="000E3865" w:rsidP="000E3865">
            <w:r w:rsidRPr="00536CC1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Implementing large-system value-based healthcare initiat</w:t>
            </w:r>
            <w:r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ives: seven natural experiments</w:t>
            </w:r>
          </w:p>
          <w:p w14:paraId="689F4E78" w14:textId="77777777" w:rsidR="000E3865" w:rsidRDefault="000E3865" w:rsidP="000E3865"/>
          <w:p w14:paraId="429244E9" w14:textId="77777777" w:rsidR="000E3865" w:rsidRDefault="000E3865" w:rsidP="000E3865"/>
          <w:p w14:paraId="7C5B10FB" w14:textId="006A6708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Lauren Christie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 xml:space="preserve">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Allied Health Research Fellow, St Vincent’s Health Network, Sydney</w:t>
            </w:r>
          </w:p>
        </w:tc>
        <w:tc>
          <w:tcPr>
            <w:tcW w:w="3827" w:type="dxa"/>
            <w:shd w:val="clear" w:color="auto" w:fill="auto"/>
          </w:tcPr>
          <w:p w14:paraId="0CFF3CDB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0D0D0D"/>
                <w:bdr w:val="none" w:sz="0" w:space="0" w:color="auto" w:frame="1"/>
                <w:lang w:val="en-AU" w:bidi="en-US"/>
              </w:rPr>
              <w:t>Dr Mitchell Sarkies</w:t>
            </w:r>
            <w:r w:rsidRPr="006D67D6">
              <w:rPr>
                <w:rFonts w:asciiTheme="majorHAnsi" w:eastAsia="Times New Roman" w:hAnsiTheme="majorHAnsi" w:cstheme="majorHAnsi"/>
                <w:color w:val="0D0D0D"/>
                <w:bdr w:val="none" w:sz="0" w:space="0" w:color="auto" w:frame="1"/>
                <w:lang w:val="en-AU" w:bidi="en-US"/>
              </w:rPr>
              <w:t>, Post-Doctoral Research Fellow, Australian Institute of Health Innovation, Macquarie University</w:t>
            </w:r>
          </w:p>
          <w:p w14:paraId="4CA75901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1984" w:type="dxa"/>
          </w:tcPr>
          <w:p w14:paraId="4B0E63E3" w14:textId="36CE51B6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  <w:shd w:val="clear" w:color="auto" w:fill="auto"/>
          </w:tcPr>
          <w:p w14:paraId="2421824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348FC725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0AD798C2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021AE438" w14:textId="0C0BF471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59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668555A3" w14:textId="77777777" w:rsidTr="000E3865">
        <w:trPr>
          <w:trHeight w:val="247"/>
        </w:trPr>
        <w:tc>
          <w:tcPr>
            <w:tcW w:w="15305" w:type="dxa"/>
            <w:gridSpan w:val="5"/>
            <w:shd w:val="clear" w:color="auto" w:fill="DEEAF6" w:themeFill="accent5" w:themeFillTint="33"/>
          </w:tcPr>
          <w:p w14:paraId="0BF2391A" w14:textId="77777777" w:rsidR="000E3865" w:rsidRPr="000E3865" w:rsidRDefault="000E3865" w:rsidP="000E3865">
            <w:pPr>
              <w:rPr>
                <w:rFonts w:asciiTheme="majorHAnsi" w:hAnsiTheme="majorHAnsi" w:cstheme="majorHAnsi"/>
                <w:bCs/>
                <w:lang w:val="en-AU"/>
              </w:rPr>
            </w:pPr>
          </w:p>
        </w:tc>
      </w:tr>
      <w:tr w:rsidR="000E3865" w:rsidRPr="006D67D6" w14:paraId="013881EC" w14:textId="77777777" w:rsidTr="00B2286A">
        <w:trPr>
          <w:trHeight w:val="510"/>
        </w:trPr>
        <w:tc>
          <w:tcPr>
            <w:tcW w:w="989" w:type="dxa"/>
            <w:shd w:val="clear" w:color="auto" w:fill="auto"/>
          </w:tcPr>
          <w:p w14:paraId="35D14097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6 Oct</w:t>
            </w:r>
          </w:p>
          <w:p w14:paraId="37A7BB38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3279308C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5103" w:type="dxa"/>
            <w:shd w:val="clear" w:color="auto" w:fill="auto"/>
          </w:tcPr>
          <w:p w14:paraId="38C62F6E" w14:textId="77777777" w:rsidR="000E3865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The impact of pre-operative nutrition support in heart and lung transplant patients: examining feasibility and acceptability</w:t>
            </w:r>
          </w:p>
          <w:p w14:paraId="261671DE" w14:textId="77777777" w:rsidR="000E3865" w:rsidRPr="00C34A04" w:rsidRDefault="000E3865" w:rsidP="000E3865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</w:p>
          <w:p w14:paraId="6E483C27" w14:textId="461B227F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bCs/>
                <w:kern w:val="24"/>
              </w:rPr>
              <w:t>Simeon Dale</w:t>
            </w:r>
            <w:r>
              <w:rPr>
                <w:rFonts w:asciiTheme="majorHAnsi" w:eastAsia="Times New Roman" w:hAnsiTheme="majorHAnsi" w:cstheme="majorHAnsi"/>
                <w:kern w:val="24"/>
                <w:lang w:val="en-GB"/>
              </w:rPr>
              <w:t xml:space="preserve">, </w:t>
            </w:r>
            <w:r w:rsidRPr="00D51415">
              <w:rPr>
                <w:rFonts w:asciiTheme="majorHAnsi" w:eastAsia="Times New Roman" w:hAnsiTheme="majorHAnsi" w:cstheme="majorHAnsi"/>
                <w:kern w:val="24"/>
                <w:lang w:val="en-GB"/>
              </w:rPr>
              <w:t>Clinical Research Fellow &amp; QASC Europe Project Manager</w:t>
            </w:r>
          </w:p>
        </w:tc>
        <w:tc>
          <w:tcPr>
            <w:tcW w:w="3827" w:type="dxa"/>
            <w:shd w:val="clear" w:color="auto" w:fill="auto"/>
          </w:tcPr>
          <w:p w14:paraId="1A073B9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Mallory Hall,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 Dietitian, </w:t>
            </w:r>
            <w:r w:rsidRPr="006D67D6">
              <w:rPr>
                <w:rFonts w:asciiTheme="majorHAnsi" w:eastAsia="Calibri" w:hAnsiTheme="majorHAnsi" w:cstheme="majorHAnsi"/>
              </w:rPr>
              <w:t>St. Vincent’s Hospital Sydney</w:t>
            </w:r>
          </w:p>
          <w:p w14:paraId="6438A771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1984" w:type="dxa"/>
          </w:tcPr>
          <w:p w14:paraId="6C7C7CE1" w14:textId="22865824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  <w:shd w:val="clear" w:color="auto" w:fill="auto"/>
          </w:tcPr>
          <w:p w14:paraId="16F024B6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15BD2679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1479A6F5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7ECFB3FA" w14:textId="1A06C4EC" w:rsidR="000E3865" w:rsidRPr="006D67D6" w:rsidRDefault="007377EB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hyperlink r:id="rId60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50E35167" w14:textId="77777777" w:rsidTr="00265E49">
        <w:tc>
          <w:tcPr>
            <w:tcW w:w="989" w:type="dxa"/>
          </w:tcPr>
          <w:p w14:paraId="72D21893" w14:textId="7A6DD2AF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27 Oct</w:t>
            </w:r>
          </w:p>
          <w:p w14:paraId="465E6400" w14:textId="0105B1AC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000000"/>
                <w:kern w:val="24"/>
              </w:rPr>
            </w:pP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1-2pm</w:t>
            </w:r>
          </w:p>
        </w:tc>
        <w:tc>
          <w:tcPr>
            <w:tcW w:w="5103" w:type="dxa"/>
          </w:tcPr>
          <w:p w14:paraId="3FCBF570" w14:textId="11F05424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color w:val="7030A0"/>
              </w:rPr>
              <w:t>Short term impacts from the 2020 SVHM Registered Undergraduate Student of Nursing (RUSON) program</w:t>
            </w:r>
          </w:p>
          <w:p w14:paraId="21B2CE87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67FA44FB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  <w:t>The development, implementation, and evaluation of a novel trauma-informed care intervention: A randomised controlled trial</w:t>
            </w:r>
          </w:p>
          <w:p w14:paraId="4E21D9C6" w14:textId="7A40D260" w:rsidR="000E3865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05C1C415" w14:textId="43BA287A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b/>
                <w:color w:val="7030A0"/>
                <w:lang w:val="en-AU" w:bidi="en-US"/>
              </w:rPr>
            </w:pPr>
          </w:p>
          <w:p w14:paraId="2E2F3E53" w14:textId="12C6EB43" w:rsidR="000E3865" w:rsidRPr="00C34A04" w:rsidRDefault="000E3865" w:rsidP="000E3865">
            <w:pPr>
              <w:contextualSpacing/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lang w:val="en-AU" w:bidi="en-US"/>
              </w:rPr>
              <w:t xml:space="preserve">Chair: </w:t>
            </w:r>
            <w:r w:rsidRPr="00C34A04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John Forster</w:t>
            </w:r>
            <w:r>
              <w:rPr>
                <w:rFonts w:asciiTheme="majorHAnsi" w:eastAsia="Times New Roman" w:hAnsiTheme="majorHAnsi" w:cstheme="majorHAnsi"/>
                <w:bCs/>
                <w:lang w:val="en-AU" w:bidi="en-US"/>
              </w:rPr>
              <w:t xml:space="preserve">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Mental Health Nurse Consultant Manager, Consultation and Liaison Psychiatry, St. Vincent’s Hospital Melbourne</w:t>
            </w:r>
          </w:p>
        </w:tc>
        <w:tc>
          <w:tcPr>
            <w:tcW w:w="3827" w:type="dxa"/>
          </w:tcPr>
          <w:p w14:paraId="3E4C5CC8" w14:textId="77777777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Katherine </w:t>
            </w:r>
            <w:proofErr w:type="spellStart"/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McBrearty</w:t>
            </w:r>
            <w:proofErr w:type="spellEnd"/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, Practice Development Nurse – Projects, Education Projects &amp; Research, SVHM</w:t>
            </w:r>
          </w:p>
          <w:p w14:paraId="12904145" w14:textId="1E33E422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lang w:val="en-AU" w:bidi="en-US"/>
              </w:rPr>
            </w:pPr>
          </w:p>
          <w:p w14:paraId="6576C653" w14:textId="5036FBEF" w:rsidR="000E3865" w:rsidRPr="006D67D6" w:rsidRDefault="000E3865" w:rsidP="000E3865">
            <w:pPr>
              <w:contextualSpacing/>
              <w:rPr>
                <w:rFonts w:asciiTheme="majorHAnsi" w:eastAsia="Times New Roman" w:hAnsiTheme="majorHAnsi" w:cstheme="majorHAnsi"/>
                <w:lang w:val="en-AU" w:bidi="en-US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Dr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 Rachel </w:t>
            </w:r>
            <w:proofErr w:type="spellStart"/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Zordan</w:t>
            </w:r>
            <w:proofErr w:type="spellEnd"/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>,</w:t>
            </w:r>
            <w: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 </w:t>
            </w:r>
            <w:r w:rsidRPr="0066187E">
              <w:rPr>
                <w:rFonts w:asciiTheme="majorHAnsi" w:eastAsia="Times New Roman" w:hAnsiTheme="majorHAnsi" w:cstheme="majorHAnsi"/>
                <w:lang w:val="en-AU" w:bidi="en-US"/>
              </w:rPr>
              <w:t>Sen</w:t>
            </w:r>
            <w:r>
              <w:rPr>
                <w:rFonts w:asciiTheme="majorHAnsi" w:eastAsia="Times New Roman" w:hAnsiTheme="majorHAnsi" w:cstheme="majorHAnsi"/>
                <w:lang w:val="en-AU" w:bidi="en-US"/>
              </w:rPr>
              <w:t xml:space="preserve">ior Research Fellow,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Education and Learning, St. Vincent’s Hospital Melbourne, Inclusive Health Data Research, St. Vincent’s Health Australia, Honorary Senior Research Fellow, University of Melbourne</w:t>
            </w:r>
          </w:p>
        </w:tc>
        <w:tc>
          <w:tcPr>
            <w:tcW w:w="1984" w:type="dxa"/>
          </w:tcPr>
          <w:p w14:paraId="18A345A2" w14:textId="5E771581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4137A083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61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0E15A5EC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6F8B0A86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441FB4EF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0F6D1137" w14:textId="77777777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62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0E3865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663A1D0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4AB30568" w14:textId="5E78A2A2" w:rsidR="000E3865" w:rsidRPr="006D67D6" w:rsidRDefault="007377EB" w:rsidP="000E3865">
            <w:pPr>
              <w:rPr>
                <w:rFonts w:asciiTheme="majorHAnsi" w:hAnsiTheme="majorHAnsi" w:cstheme="majorHAnsi"/>
              </w:rPr>
            </w:pPr>
            <w:hyperlink r:id="rId63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</w:p>
        </w:tc>
      </w:tr>
      <w:tr w:rsidR="000E3865" w:rsidRPr="006D67D6" w14:paraId="64822E66" w14:textId="77777777" w:rsidTr="006D67D6">
        <w:tc>
          <w:tcPr>
            <w:tcW w:w="15305" w:type="dxa"/>
            <w:gridSpan w:val="5"/>
            <w:shd w:val="clear" w:color="auto" w:fill="DEEAF6" w:themeFill="accent5" w:themeFillTint="33"/>
          </w:tcPr>
          <w:p w14:paraId="14859A6E" w14:textId="77777777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</w:p>
        </w:tc>
      </w:tr>
      <w:tr w:rsidR="000E3865" w:rsidRPr="006D67D6" w14:paraId="608C0B68" w14:textId="77777777" w:rsidTr="00265E49">
        <w:tc>
          <w:tcPr>
            <w:tcW w:w="989" w:type="dxa"/>
          </w:tcPr>
          <w:p w14:paraId="30E9F89C" w14:textId="450A8250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3 Nov</w:t>
            </w:r>
          </w:p>
          <w:p w14:paraId="3F361DA4" w14:textId="1A1BE99B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1AF33631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5103" w:type="dxa"/>
          </w:tcPr>
          <w:p w14:paraId="3FF59D32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color w:val="FF0000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</w:rPr>
              <w:t>High risk foot management-</w:t>
            </w:r>
            <w:r w:rsidRPr="006D67D6">
              <w:rPr>
                <w:rFonts w:asciiTheme="majorHAnsi" w:eastAsia="Calibri" w:hAnsiTheme="majorHAnsi" w:cstheme="majorHAnsi"/>
              </w:rPr>
              <w:t xml:space="preserve"> </w:t>
            </w:r>
            <w:r w:rsidRPr="006D67D6">
              <w:rPr>
                <w:rFonts w:asciiTheme="majorHAnsi" w:eastAsia="Calibri" w:hAnsiTheme="majorHAnsi" w:cstheme="majorHAnsi"/>
                <w:b/>
                <w:bCs/>
                <w:color w:val="FF0000"/>
              </w:rPr>
              <w:t>TBC</w:t>
            </w:r>
          </w:p>
          <w:p w14:paraId="26B52FDD" w14:textId="1C301539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</w:rPr>
            </w:pPr>
          </w:p>
          <w:p w14:paraId="0FF9FF4A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</w:rPr>
            </w:pPr>
          </w:p>
          <w:p w14:paraId="7F72AE25" w14:textId="04C370BC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Cs/>
                <w:color w:val="7030A0"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kern w:val="24"/>
              </w:rPr>
              <w:t>Chair:</w:t>
            </w:r>
            <w:r w:rsidRPr="006D67D6">
              <w:rPr>
                <w:rFonts w:asciiTheme="majorHAnsi" w:eastAsia="Times New Roman" w:hAnsiTheme="majorHAnsi" w:cstheme="majorHAnsi"/>
                <w:color w:val="000000" w:themeColor="text1"/>
                <w:kern w:val="24"/>
                <w:sz w:val="20"/>
                <w:szCs w:val="20"/>
                <w:lang w:eastAsia="en-GB"/>
              </w:rPr>
              <w:t xml:space="preserve"> </w:t>
            </w:r>
            <w:r w:rsidRPr="00C34A04">
              <w:rPr>
                <w:rFonts w:asciiTheme="majorHAnsi" w:eastAsia="Calibri" w:hAnsiTheme="majorHAnsi" w:cstheme="majorHAnsi"/>
                <w:b/>
                <w:bCs/>
                <w:lang w:val="en-AU"/>
              </w:rPr>
              <w:t>Susan Whittam</w:t>
            </w:r>
            <w:r>
              <w:rPr>
                <w:rFonts w:asciiTheme="majorHAnsi" w:eastAsia="Calibri" w:hAnsiTheme="majorHAnsi" w:cstheme="majorHAnsi"/>
                <w:bCs/>
                <w:lang w:val="en-AU"/>
              </w:rPr>
              <w:t>, Honorary Clinical Fellow, Nursing Research Institute</w:t>
            </w:r>
          </w:p>
        </w:tc>
        <w:tc>
          <w:tcPr>
            <w:tcW w:w="3827" w:type="dxa"/>
          </w:tcPr>
          <w:p w14:paraId="58C88E46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</w:rPr>
              <w:t>Jill Featherston,</w:t>
            </w:r>
            <w:r w:rsidRPr="006D67D6">
              <w:rPr>
                <w:rFonts w:asciiTheme="majorHAnsi" w:eastAsia="Calibri" w:hAnsiTheme="majorHAnsi" w:cstheme="majorHAnsi"/>
              </w:rPr>
              <w:t xml:space="preserve"> Podiatry Manager, St Vincent’s Hospital Sydney</w:t>
            </w:r>
          </w:p>
          <w:p w14:paraId="6D8FB20E" w14:textId="5C39C518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1984" w:type="dxa"/>
          </w:tcPr>
          <w:p w14:paraId="3CAEC397" w14:textId="2106F331" w:rsidR="000E3865" w:rsidRPr="006D67D6" w:rsidRDefault="000E3865" w:rsidP="000E3865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22AC5786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48A67669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351985F8" w14:textId="77777777" w:rsidR="000E3865" w:rsidRPr="006D67D6" w:rsidRDefault="000E3865" w:rsidP="000E3865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17923F1D" w14:textId="2F353D2F" w:rsidR="000E3865" w:rsidRPr="006D67D6" w:rsidRDefault="007377EB" w:rsidP="000E3865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64" w:history="1">
              <w:r w:rsidR="000E3865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  <w:tr w:rsidR="000E3865" w:rsidRPr="006D67D6" w14:paraId="1D7C45F9" w14:textId="77777777" w:rsidTr="00265E49">
        <w:trPr>
          <w:trHeight w:val="510"/>
        </w:trPr>
        <w:tc>
          <w:tcPr>
            <w:tcW w:w="989" w:type="dxa"/>
            <w:shd w:val="clear" w:color="auto" w:fill="auto"/>
            <w:vAlign w:val="center"/>
          </w:tcPr>
          <w:p w14:paraId="42AABB07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lastRenderedPageBreak/>
              <w:t>DATE</w:t>
            </w:r>
          </w:p>
        </w:tc>
        <w:tc>
          <w:tcPr>
            <w:tcW w:w="5103" w:type="dxa"/>
            <w:shd w:val="clear" w:color="auto" w:fill="auto"/>
            <w:vAlign w:val="center"/>
          </w:tcPr>
          <w:p w14:paraId="2AD5C0EE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TOPIC</w:t>
            </w:r>
          </w:p>
        </w:tc>
        <w:tc>
          <w:tcPr>
            <w:tcW w:w="3827" w:type="dxa"/>
            <w:shd w:val="clear" w:color="auto" w:fill="auto"/>
            <w:vAlign w:val="center"/>
          </w:tcPr>
          <w:p w14:paraId="65572594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PRESENTER(S)</w:t>
            </w:r>
          </w:p>
        </w:tc>
        <w:tc>
          <w:tcPr>
            <w:tcW w:w="1984" w:type="dxa"/>
            <w:vAlign w:val="center"/>
          </w:tcPr>
          <w:p w14:paraId="5B4984AB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ORGANISING UNIT</w:t>
            </w:r>
          </w:p>
        </w:tc>
        <w:tc>
          <w:tcPr>
            <w:tcW w:w="3402" w:type="dxa"/>
            <w:shd w:val="clear" w:color="auto" w:fill="auto"/>
            <w:vAlign w:val="center"/>
          </w:tcPr>
          <w:p w14:paraId="2E736F29" w14:textId="77777777" w:rsidR="000E3865" w:rsidRPr="006D67D6" w:rsidRDefault="000E3865" w:rsidP="000E3865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DIAL-IN OPTIONS/ REGISTRATION</w:t>
            </w:r>
          </w:p>
        </w:tc>
      </w:tr>
      <w:tr w:rsidR="00305994" w:rsidRPr="006D67D6" w14:paraId="4D074EE5" w14:textId="77777777" w:rsidTr="00265E49">
        <w:tc>
          <w:tcPr>
            <w:tcW w:w="989" w:type="dxa"/>
          </w:tcPr>
          <w:p w14:paraId="5D4C2D1E" w14:textId="77777777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17 Nov</w:t>
            </w:r>
          </w:p>
          <w:p w14:paraId="7D26EB85" w14:textId="4E6BBA47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000000"/>
                <w:kern w:val="24"/>
              </w:rPr>
              <w:t>12:30-1:30pm</w:t>
            </w:r>
          </w:p>
        </w:tc>
        <w:tc>
          <w:tcPr>
            <w:tcW w:w="5103" w:type="dxa"/>
          </w:tcPr>
          <w:p w14:paraId="15D62297" w14:textId="77777777" w:rsidR="00305994" w:rsidRPr="006D67D6" w:rsidRDefault="00305994" w:rsidP="00305994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  <w:t>@Allied Health Grand Round</w:t>
            </w:r>
          </w:p>
          <w:p w14:paraId="52F9CACE" w14:textId="77777777" w:rsidR="00305994" w:rsidRPr="006D67D6" w:rsidRDefault="00305994" w:rsidP="00305994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53E61368" w14:textId="77777777" w:rsidR="00305994" w:rsidRPr="006D67D6" w:rsidRDefault="00305994" w:rsidP="00305994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3C835D11" w14:textId="77777777" w:rsidR="00305994" w:rsidRPr="006D67D6" w:rsidRDefault="00305994" w:rsidP="00305994">
            <w:pPr>
              <w:contextualSpacing/>
              <w:rPr>
                <w:rFonts w:asciiTheme="majorHAnsi" w:eastAsia="Times New Roman" w:hAnsiTheme="majorHAnsi" w:cstheme="majorHAnsi"/>
                <w:b/>
                <w:color w:val="70AD47" w:themeColor="accent6"/>
                <w:lang w:val="en-AU" w:bidi="en-US"/>
              </w:rPr>
            </w:pPr>
          </w:p>
          <w:p w14:paraId="59264952" w14:textId="16961850" w:rsidR="00305994" w:rsidRPr="006D67D6" w:rsidRDefault="00305994" w:rsidP="00305994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b/>
                <w:bCs/>
                <w:color w:val="7030A0"/>
                <w:lang w:val="en-AU" w:bidi="en-US"/>
              </w:rPr>
            </w:pPr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Chair: </w:t>
            </w:r>
            <w:r w:rsidRPr="00D51415">
              <w:rPr>
                <w:rFonts w:asciiTheme="majorHAnsi" w:eastAsia="Times New Roman" w:hAnsiTheme="majorHAnsi" w:cstheme="majorHAnsi"/>
                <w:b/>
                <w:bCs/>
                <w:kern w:val="24"/>
                <w:lang w:val="en-AU"/>
              </w:rPr>
              <w:t xml:space="preserve">Dr </w:t>
            </w:r>
            <w:r w:rsidRPr="00D51415">
              <w:rPr>
                <w:rFonts w:asciiTheme="majorHAnsi" w:eastAsia="Times New Roman" w:hAnsiTheme="majorHAnsi" w:cstheme="majorHAnsi"/>
                <w:b/>
                <w:kern w:val="24"/>
                <w:lang w:val="en-AU"/>
              </w:rPr>
              <w:t>Karen Borschmann / Fiona McKinnon</w:t>
            </w:r>
            <w:r>
              <w:rPr>
                <w:rFonts w:asciiTheme="majorHAnsi" w:eastAsia="Times New Roman" w:hAnsiTheme="majorHAnsi" w:cstheme="majorHAnsi"/>
                <w:kern w:val="24"/>
                <w:lang w:val="en-AU"/>
              </w:rPr>
              <w:t>, Allied Health, St Vincent’s Hospital Melbourne</w:t>
            </w:r>
          </w:p>
        </w:tc>
        <w:tc>
          <w:tcPr>
            <w:tcW w:w="3827" w:type="dxa"/>
          </w:tcPr>
          <w:p w14:paraId="2CD7C04F" w14:textId="172F8550" w:rsidR="00305994" w:rsidRDefault="00305994" w:rsidP="00305994">
            <w:pP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color w:val="FF0000"/>
                <w:lang w:val="en-AU" w:bidi="en-US"/>
              </w:rPr>
              <w:t>TBC</w:t>
            </w:r>
          </w:p>
        </w:tc>
        <w:tc>
          <w:tcPr>
            <w:tcW w:w="1984" w:type="dxa"/>
          </w:tcPr>
          <w:p w14:paraId="6BF9514A" w14:textId="151A1625" w:rsidR="00305994" w:rsidRPr="006D67D6" w:rsidRDefault="00305994" w:rsidP="00305994">
            <w:pPr>
              <w:rPr>
                <w:rFonts w:asciiTheme="majorHAnsi" w:hAnsiTheme="majorHAnsi" w:cstheme="majorHAnsi"/>
                <w:color w:val="7030A0"/>
              </w:rPr>
            </w:pPr>
            <w:r w:rsidRPr="006D67D6">
              <w:rPr>
                <w:rFonts w:asciiTheme="majorHAnsi" w:hAnsiTheme="majorHAnsi" w:cstheme="majorHAnsi"/>
                <w:color w:val="70AD47" w:themeColor="accent6"/>
              </w:rPr>
              <w:t xml:space="preserve">Allied Health </w:t>
            </w:r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AD47" w:themeColor="accent6"/>
              </w:rPr>
              <w:t>)</w:t>
            </w:r>
          </w:p>
        </w:tc>
        <w:tc>
          <w:tcPr>
            <w:tcW w:w="3402" w:type="dxa"/>
          </w:tcPr>
          <w:p w14:paraId="24D0593E" w14:textId="77777777" w:rsidR="00305994" w:rsidRPr="006D67D6" w:rsidRDefault="007377EB" w:rsidP="0030599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hyperlink r:id="rId65" w:history="1">
              <w:r w:rsidR="00305994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Click here to join the meeting</w:t>
              </w:r>
            </w:hyperlink>
            <w:r w:rsidR="00305994"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67FC6428" w14:textId="77777777" w:rsidR="00305994" w:rsidRPr="006D67D6" w:rsidRDefault="00305994" w:rsidP="0030599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252424"/>
                <w:sz w:val="16"/>
                <w:szCs w:val="16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589B3B0E" w14:textId="77777777" w:rsidR="00305994" w:rsidRPr="006D67D6" w:rsidRDefault="007377EB" w:rsidP="00305994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hyperlink r:id="rId66" w:history="1">
              <w:r w:rsidR="00305994" w:rsidRPr="006D67D6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499993669@t.plcm.vc</w:t>
              </w:r>
            </w:hyperlink>
            <w:r w:rsidR="00305994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</w:t>
            </w:r>
          </w:p>
          <w:p w14:paraId="563570D6" w14:textId="77777777" w:rsidR="00305994" w:rsidRPr="006D67D6" w:rsidRDefault="00305994" w:rsidP="0030599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Video Conference ID: </w:t>
            </w:r>
            <w:r w:rsidRPr="006D67D6">
              <w:rPr>
                <w:rFonts w:asciiTheme="majorHAnsi" w:hAnsiTheme="majorHAnsi" w:cstheme="majorHAnsi"/>
                <w:color w:val="252424"/>
                <w:sz w:val="19"/>
                <w:szCs w:val="19"/>
              </w:rPr>
              <w:t xml:space="preserve">137 516 185 7 </w:t>
            </w:r>
          </w:p>
          <w:p w14:paraId="5B369908" w14:textId="77777777" w:rsidR="00305994" w:rsidRPr="006D67D6" w:rsidRDefault="007377EB" w:rsidP="0030599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hyperlink r:id="rId67" w:history="1">
              <w:r w:rsidR="00305994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Alternate VTC dialing instructions</w:t>
              </w:r>
            </w:hyperlink>
            <w:r w:rsidR="00305994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</w:t>
            </w:r>
          </w:p>
          <w:p w14:paraId="5899B932" w14:textId="77777777" w:rsidR="00305994" w:rsidRPr="006D67D6" w:rsidRDefault="00305994" w:rsidP="00305994">
            <w:pPr>
              <w:autoSpaceDE w:val="0"/>
              <w:autoSpaceDN w:val="0"/>
              <w:adjustRightInd w:val="0"/>
              <w:rPr>
                <w:rFonts w:asciiTheme="majorHAnsi" w:hAnsiTheme="majorHAnsi" w:cstheme="majorHAnsi"/>
                <w:sz w:val="24"/>
                <w:szCs w:val="24"/>
              </w:rPr>
            </w:pPr>
            <w:r w:rsidRPr="006D67D6">
              <w:rPr>
                <w:rFonts w:asciiTheme="majorHAnsi" w:hAnsiTheme="majorHAnsi" w:cstheme="majorHAnsi"/>
                <w:b/>
                <w:bCs/>
                <w:color w:val="252424"/>
                <w:sz w:val="16"/>
                <w:szCs w:val="16"/>
              </w:rPr>
              <w:t>Or call in (audio only)</w:t>
            </w:r>
            <w:r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</w:p>
          <w:p w14:paraId="1C62A595" w14:textId="77777777" w:rsidR="00305994" w:rsidRPr="006D67D6" w:rsidRDefault="007377EB" w:rsidP="00305994">
            <w:pPr>
              <w:autoSpaceDE w:val="0"/>
              <w:autoSpaceDN w:val="0"/>
              <w:adjustRightInd w:val="0"/>
              <w:spacing w:before="48"/>
              <w:rPr>
                <w:rFonts w:asciiTheme="majorHAnsi" w:hAnsiTheme="majorHAnsi" w:cstheme="majorHAnsi"/>
                <w:sz w:val="24"/>
                <w:szCs w:val="24"/>
              </w:rPr>
            </w:pPr>
            <w:hyperlink r:id="rId68" w:history="1">
              <w:r w:rsidR="00305994" w:rsidRPr="006D67D6">
                <w:rPr>
                  <w:rStyle w:val="Hyperlink"/>
                  <w:rFonts w:asciiTheme="majorHAnsi" w:hAnsiTheme="majorHAnsi" w:cstheme="majorHAnsi"/>
                  <w:color w:val="6264A7"/>
                  <w:sz w:val="16"/>
                  <w:szCs w:val="16"/>
                </w:rPr>
                <w:t>+61 2 8320 9200,,642969779#</w:t>
              </w:r>
            </w:hyperlink>
            <w:r w:rsidR="00305994" w:rsidRPr="006D67D6">
              <w:rPr>
                <w:rFonts w:asciiTheme="majorHAnsi" w:hAnsiTheme="majorHAnsi" w:cstheme="majorHAnsi"/>
                <w:color w:val="252424"/>
                <w:sz w:val="24"/>
                <w:szCs w:val="24"/>
              </w:rPr>
              <w:t xml:space="preserve"> </w:t>
            </w:r>
            <w:r w:rsidR="00305994"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  Australia, </w:t>
            </w:r>
          </w:p>
          <w:p w14:paraId="56B085BC" w14:textId="0F77069F" w:rsidR="00305994" w:rsidRDefault="00305994" w:rsidP="00305994">
            <w:r w:rsidRPr="006D67D6">
              <w:rPr>
                <w:rFonts w:asciiTheme="majorHAnsi" w:hAnsiTheme="majorHAnsi" w:cstheme="majorHAnsi"/>
                <w:color w:val="252424"/>
                <w:sz w:val="16"/>
                <w:szCs w:val="16"/>
              </w:rPr>
              <w:t xml:space="preserve">Phone Conference ID: </w:t>
            </w:r>
            <w:r w:rsidRPr="006D67D6">
              <w:rPr>
                <w:rFonts w:asciiTheme="majorHAnsi" w:hAnsiTheme="majorHAnsi" w:cstheme="majorHAnsi"/>
                <w:color w:val="252424"/>
                <w:sz w:val="19"/>
                <w:szCs w:val="19"/>
              </w:rPr>
              <w:t xml:space="preserve">642 969 779# </w:t>
            </w:r>
          </w:p>
        </w:tc>
      </w:tr>
      <w:tr w:rsidR="00305994" w:rsidRPr="006D67D6" w14:paraId="4AC308BD" w14:textId="77777777" w:rsidTr="00265E49">
        <w:tc>
          <w:tcPr>
            <w:tcW w:w="989" w:type="dxa"/>
          </w:tcPr>
          <w:p w14:paraId="318757FC" w14:textId="77777777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24 Nov</w:t>
            </w:r>
          </w:p>
          <w:p w14:paraId="59A4CFB1" w14:textId="30473B76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1-2pm</w:t>
            </w:r>
          </w:p>
        </w:tc>
        <w:tc>
          <w:tcPr>
            <w:tcW w:w="5103" w:type="dxa"/>
          </w:tcPr>
          <w:p w14:paraId="37C0DA56" w14:textId="77777777" w:rsidR="00305994" w:rsidRPr="006D67D6" w:rsidRDefault="00305994" w:rsidP="00305994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b/>
                <w:bCs/>
                <w:color w:val="7030A0"/>
                <w:lang w:val="en-AU" w:bidi="en-US"/>
              </w:rPr>
            </w:pPr>
            <w:r w:rsidRPr="006D67D6">
              <w:rPr>
                <w:rFonts w:asciiTheme="majorHAnsi" w:eastAsia="Times New Roman" w:hAnsiTheme="majorHAnsi" w:cstheme="majorHAnsi"/>
                <w:b/>
                <w:bCs/>
                <w:color w:val="7030A0"/>
                <w:lang w:val="en-AU" w:bidi="en-US"/>
              </w:rPr>
              <w:t>What is the latest evidence for prevention of pressure injuries: Findings from Cochrane reviews</w:t>
            </w:r>
          </w:p>
          <w:p w14:paraId="7C84DF1E" w14:textId="77777777" w:rsidR="00305994" w:rsidRPr="006D67D6" w:rsidRDefault="00305994" w:rsidP="00305994">
            <w:pPr>
              <w:tabs>
                <w:tab w:val="left" w:pos="1418"/>
              </w:tabs>
              <w:rPr>
                <w:rFonts w:asciiTheme="majorHAnsi" w:eastAsia="Times New Roman" w:hAnsiTheme="majorHAnsi" w:cstheme="majorHAnsi"/>
                <w:b/>
                <w:color w:val="E36C0A"/>
                <w:lang w:val="en-AU" w:bidi="en-US"/>
              </w:rPr>
            </w:pPr>
          </w:p>
          <w:p w14:paraId="107085DA" w14:textId="77777777" w:rsidR="00305994" w:rsidRDefault="00305994" w:rsidP="00305994">
            <w:pPr>
              <w:contextualSpacing/>
              <w:rPr>
                <w:rFonts w:asciiTheme="majorHAnsi" w:eastAsia="Times New Roman" w:hAnsiTheme="majorHAnsi" w:cstheme="majorHAnsi"/>
                <w:b/>
                <w:lang w:val="en-AU" w:bidi="en-US"/>
              </w:rPr>
            </w:pPr>
          </w:p>
          <w:p w14:paraId="22C0AA38" w14:textId="47CBAABA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C34A04">
              <w:rPr>
                <w:rFonts w:asciiTheme="majorHAnsi" w:eastAsia="Times New Roman" w:hAnsiTheme="majorHAnsi" w:cstheme="majorHAnsi"/>
                <w:b/>
                <w:lang w:val="en-AU" w:bidi="en-US"/>
              </w:rPr>
              <w:t>C</w:t>
            </w:r>
            <w:r w:rsidRPr="00C34A04"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hair: </w:t>
            </w:r>
            <w:r w:rsidRPr="00C34A04">
              <w:rPr>
                <w:rFonts w:asciiTheme="majorHAnsi" w:eastAsia="Calibri" w:hAnsiTheme="majorHAnsi" w:cstheme="majorHAnsi"/>
                <w:b/>
                <w:lang w:val="en-AU"/>
              </w:rPr>
              <w:t>Kelly C</w:t>
            </w:r>
            <w:r w:rsidRPr="003649D9">
              <w:rPr>
                <w:rFonts w:asciiTheme="majorHAnsi" w:eastAsia="Calibri" w:hAnsiTheme="majorHAnsi" w:cstheme="majorHAnsi"/>
                <w:b/>
                <w:lang w:val="en-AU"/>
              </w:rPr>
              <w:t>oughlan</w:t>
            </w:r>
            <w:r>
              <w:rPr>
                <w:rFonts w:asciiTheme="majorHAnsi" w:eastAsia="Calibri" w:hAnsiTheme="majorHAnsi" w:cstheme="majorHAnsi"/>
                <w:lang w:val="en-AU"/>
              </w:rPr>
              <w:t>, Research Assistant, Nursing Research Institute</w:t>
            </w:r>
          </w:p>
        </w:tc>
        <w:tc>
          <w:tcPr>
            <w:tcW w:w="3827" w:type="dxa"/>
          </w:tcPr>
          <w:p w14:paraId="6B6173B0" w14:textId="77777777" w:rsidR="00305994" w:rsidRPr="006D67D6" w:rsidRDefault="00305994" w:rsidP="00305994">
            <w:pPr>
              <w:rPr>
                <w:rFonts w:asciiTheme="majorHAnsi" w:eastAsia="Times New Roman" w:hAnsiTheme="majorHAnsi" w:cstheme="majorHAnsi"/>
                <w:lang w:val="en-AU" w:bidi="en-US"/>
              </w:rPr>
            </w:pPr>
            <w:r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Prof </w:t>
            </w:r>
            <w:r w:rsidRPr="006D67D6">
              <w:rPr>
                <w:rFonts w:asciiTheme="majorHAnsi" w:eastAsia="Times New Roman" w:hAnsiTheme="majorHAnsi" w:cstheme="majorHAnsi"/>
                <w:b/>
                <w:bCs/>
                <w:lang w:val="en-AU" w:bidi="en-US"/>
              </w:rPr>
              <w:t xml:space="preserve">Elizabeth McInnes, </w:t>
            </w:r>
            <w:r w:rsidRPr="006D67D6">
              <w:rPr>
                <w:rFonts w:asciiTheme="majorHAnsi" w:eastAsia="Times New Roman" w:hAnsiTheme="majorHAnsi" w:cstheme="majorHAnsi"/>
                <w:lang w:val="en-AU" w:bidi="en-US"/>
              </w:rPr>
              <w:t>Professor of Nursing St. Vincent’s Hospital Melbourne, Deputy Director Nursing Research Institute</w:t>
            </w:r>
          </w:p>
          <w:p w14:paraId="544EF5EB" w14:textId="77777777" w:rsidR="00305994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</w:p>
        </w:tc>
        <w:tc>
          <w:tcPr>
            <w:tcW w:w="1984" w:type="dxa"/>
          </w:tcPr>
          <w:p w14:paraId="743D0E76" w14:textId="14A02A24" w:rsidR="00305994" w:rsidRPr="006D67D6" w:rsidRDefault="00305994" w:rsidP="00305994">
            <w:pPr>
              <w:rPr>
                <w:rFonts w:asciiTheme="majorHAnsi" w:hAnsiTheme="majorHAnsi" w:cstheme="majorHAnsi"/>
                <w:color w:val="ED7D31" w:themeColor="accent2"/>
              </w:rPr>
            </w:pPr>
            <w:r w:rsidRPr="006D67D6">
              <w:rPr>
                <w:rFonts w:asciiTheme="majorHAnsi" w:hAnsiTheme="majorHAnsi" w:cstheme="majorHAnsi"/>
                <w:color w:val="7030A0"/>
              </w:rPr>
              <w:t xml:space="preserve">Nursing Research Institute and Allied Health Collaboration </w:t>
            </w:r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(</w:t>
            </w:r>
            <w:proofErr w:type="spellStart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Melb</w:t>
            </w:r>
            <w:proofErr w:type="spellEnd"/>
            <w:r w:rsidRPr="006D67D6">
              <w:rPr>
                <w:rFonts w:asciiTheme="majorHAnsi" w:hAnsiTheme="majorHAnsi" w:cstheme="majorHAnsi"/>
                <w:b/>
                <w:bCs/>
                <w:color w:val="7030A0"/>
              </w:rPr>
              <w:t>/Syd)</w:t>
            </w:r>
          </w:p>
        </w:tc>
        <w:tc>
          <w:tcPr>
            <w:tcW w:w="3402" w:type="dxa"/>
          </w:tcPr>
          <w:p w14:paraId="5F7D5CA6" w14:textId="77777777" w:rsidR="00305994" w:rsidRPr="006D67D6" w:rsidRDefault="007377EB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69" w:history="1">
              <w:r w:rsidR="00305994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Join Microsoft Teams Meeting</w:t>
              </w:r>
            </w:hyperlink>
          </w:p>
          <w:p w14:paraId="675847A2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 xml:space="preserve">Call (audio only) 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+61 2 8320 9200</w:t>
            </w:r>
          </w:p>
          <w:p w14:paraId="40C1114E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>Phone Conference ID: 548 375 972#</w:t>
            </w:r>
          </w:p>
          <w:p w14:paraId="49C1B60D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</w:rPr>
              <w:t>Join with a video conferencing device</w:t>
            </w: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2771ECF6" w14:textId="77777777" w:rsidR="00305994" w:rsidRPr="006D67D6" w:rsidRDefault="007377EB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70" w:history="1">
              <w:r w:rsidR="00305994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499993669@t.plcm.vc</w:t>
              </w:r>
            </w:hyperlink>
            <w:r w:rsidR="00305994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  <w:p w14:paraId="589C63D8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r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Video Conference ID: 134 083 753 2 </w:t>
            </w:r>
          </w:p>
          <w:p w14:paraId="6560B9C1" w14:textId="02AF4471" w:rsidR="00305994" w:rsidRPr="006D67D6" w:rsidRDefault="007377EB" w:rsidP="00305994">
            <w:pPr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</w:pPr>
            <w:hyperlink r:id="rId71" w:history="1">
              <w:r w:rsidR="00305994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</w:rPr>
                <w:t>Alternate VTC dialing instructions</w:t>
              </w:r>
            </w:hyperlink>
            <w:r w:rsidR="00305994" w:rsidRPr="006D67D6">
              <w:rPr>
                <w:rFonts w:asciiTheme="majorHAnsi" w:hAnsiTheme="majorHAnsi" w:cstheme="majorHAnsi"/>
                <w:sz w:val="20"/>
                <w:szCs w:val="20"/>
              </w:rPr>
              <w:t xml:space="preserve"> </w:t>
            </w:r>
          </w:p>
        </w:tc>
      </w:tr>
      <w:tr w:rsidR="00305994" w:rsidRPr="006D67D6" w14:paraId="24599031" w14:textId="77777777" w:rsidTr="00536CC1">
        <w:tc>
          <w:tcPr>
            <w:tcW w:w="15305" w:type="dxa"/>
            <w:gridSpan w:val="5"/>
            <w:shd w:val="clear" w:color="auto" w:fill="D9E2F3" w:themeFill="accent1" w:themeFillTint="33"/>
          </w:tcPr>
          <w:p w14:paraId="03D88456" w14:textId="77777777" w:rsidR="00305994" w:rsidRDefault="00305994" w:rsidP="00305994"/>
        </w:tc>
      </w:tr>
      <w:tr w:rsidR="00305994" w:rsidRPr="006D67D6" w14:paraId="175375D7" w14:textId="77777777" w:rsidTr="00265E49">
        <w:tc>
          <w:tcPr>
            <w:tcW w:w="989" w:type="dxa"/>
          </w:tcPr>
          <w:p w14:paraId="37EB757E" w14:textId="037FAE49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1 Dec</w:t>
            </w:r>
          </w:p>
          <w:p w14:paraId="544DE755" w14:textId="4BB0864A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b/>
                <w:bCs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lang w:val="en-AU"/>
              </w:rPr>
              <w:t>12:30-1:10pm</w:t>
            </w:r>
          </w:p>
          <w:p w14:paraId="5F07369E" w14:textId="77777777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5103" w:type="dxa"/>
          </w:tcPr>
          <w:p w14:paraId="02E67127" w14:textId="2A2663CC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color w:val="ED7D31" w:themeColor="accent2"/>
                <w:lang w:val="en-AU"/>
              </w:rPr>
              <w:t>Outcomes of the Evidence-based Nursing CORE assessment (ENCORE) Trial</w:t>
            </w:r>
          </w:p>
          <w:p w14:paraId="694A1ED4" w14:textId="77777777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  <w:p w14:paraId="7FD74B8B" w14:textId="77777777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  <w:p w14:paraId="32C72F0E" w14:textId="0B2EEC7C" w:rsidR="00305994" w:rsidRPr="003649D9" w:rsidRDefault="00305994" w:rsidP="00305994">
            <w:pPr>
              <w:contextualSpacing/>
              <w:rPr>
                <w:rFonts w:asciiTheme="majorHAnsi" w:eastAsia="Calibri" w:hAnsiTheme="majorHAnsi" w:cstheme="majorHAnsi"/>
                <w:color w:val="7030A0"/>
                <w:lang w:val="en-AU"/>
              </w:rPr>
            </w:pP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Chair: </w:t>
            </w:r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Dr </w:t>
            </w:r>
            <w:r w:rsidRPr="003649D9">
              <w:rPr>
                <w:rFonts w:asciiTheme="majorHAnsi" w:eastAsia="Calibri" w:hAnsiTheme="majorHAnsi" w:cstheme="majorHAnsi"/>
                <w:b/>
                <w:lang w:val="en-AU"/>
              </w:rPr>
              <w:t>Tanya Pritchard</w:t>
            </w:r>
            <w:r>
              <w:rPr>
                <w:rFonts w:asciiTheme="majorHAnsi" w:eastAsia="Calibri" w:hAnsiTheme="majorHAnsi" w:cstheme="majorHAnsi"/>
                <w:lang w:val="en-AU"/>
              </w:rPr>
              <w:t xml:space="preserve">, Research Officer, Nursing Research Institute </w:t>
            </w:r>
          </w:p>
        </w:tc>
        <w:tc>
          <w:tcPr>
            <w:tcW w:w="3827" w:type="dxa"/>
          </w:tcPr>
          <w:p w14:paraId="1041420B" w14:textId="62F65F28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  <w:r>
              <w:rPr>
                <w:rFonts w:asciiTheme="majorHAnsi" w:eastAsia="Calibri" w:hAnsiTheme="majorHAnsi" w:cstheme="majorHAnsi"/>
                <w:b/>
                <w:bCs/>
                <w:lang w:val="en-AU"/>
              </w:rPr>
              <w:t xml:space="preserve">Dr </w:t>
            </w:r>
            <w:r w:rsidRPr="006D67D6">
              <w:rPr>
                <w:rFonts w:asciiTheme="majorHAnsi" w:eastAsia="Calibri" w:hAnsiTheme="majorHAnsi" w:cstheme="majorHAnsi"/>
                <w:b/>
                <w:bCs/>
                <w:lang w:val="en-AU"/>
              </w:rPr>
              <w:t>John Rihari-Thomas,</w:t>
            </w:r>
            <w:r w:rsidRPr="006D67D6">
              <w:rPr>
                <w:rFonts w:asciiTheme="majorHAnsi" w:eastAsia="Calibri" w:hAnsiTheme="majorHAnsi" w:cstheme="majorHAnsi"/>
                <w:lang w:val="en-AU"/>
              </w:rPr>
              <w:t xml:space="preserve"> Post-Doctoral Research Fellow, ACCELERATE Trial, Nursing Research Institute, St. Vincent’s Hospital Sydney</w:t>
            </w:r>
          </w:p>
          <w:p w14:paraId="1E64F5E5" w14:textId="36908AAD" w:rsidR="00305994" w:rsidRPr="006D67D6" w:rsidRDefault="00305994" w:rsidP="00305994">
            <w:pPr>
              <w:contextualSpacing/>
              <w:rPr>
                <w:rFonts w:asciiTheme="majorHAnsi" w:eastAsia="Calibri" w:hAnsiTheme="majorHAnsi" w:cstheme="majorHAnsi"/>
                <w:lang w:val="en-AU"/>
              </w:rPr>
            </w:pPr>
          </w:p>
        </w:tc>
        <w:tc>
          <w:tcPr>
            <w:tcW w:w="1984" w:type="dxa"/>
          </w:tcPr>
          <w:p w14:paraId="223A0273" w14:textId="77777777" w:rsidR="00305994" w:rsidRPr="006D67D6" w:rsidRDefault="00305994" w:rsidP="00305994">
            <w:pPr>
              <w:rPr>
                <w:rFonts w:asciiTheme="majorHAnsi" w:hAnsiTheme="majorHAnsi" w:cstheme="majorHAnsi"/>
              </w:rPr>
            </w:pPr>
            <w:r w:rsidRPr="006D67D6">
              <w:rPr>
                <w:rFonts w:asciiTheme="majorHAnsi" w:hAnsiTheme="majorHAnsi" w:cstheme="majorHAnsi"/>
                <w:color w:val="ED7D31" w:themeColor="accent2"/>
              </w:rPr>
              <w:t xml:space="preserve">Applied Medical Research/ Nursing Research Institute/ Allied Health Research Unit </w:t>
            </w:r>
            <w:r w:rsidRPr="006D67D6">
              <w:rPr>
                <w:rFonts w:asciiTheme="majorHAnsi" w:hAnsiTheme="majorHAnsi" w:cstheme="majorHAnsi"/>
                <w:b/>
                <w:bCs/>
                <w:color w:val="ED7D31" w:themeColor="accent2"/>
              </w:rPr>
              <w:t>(Syd)</w:t>
            </w:r>
          </w:p>
        </w:tc>
        <w:tc>
          <w:tcPr>
            <w:tcW w:w="3402" w:type="dxa"/>
          </w:tcPr>
          <w:p w14:paraId="5E234DEC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>Zoom details are:</w:t>
            </w:r>
          </w:p>
          <w:p w14:paraId="0B714EEC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Meeting ID: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979 4778 8845</w:t>
            </w:r>
          </w:p>
          <w:p w14:paraId="14ED74B3" w14:textId="77777777" w:rsidR="00305994" w:rsidRPr="006D67D6" w:rsidRDefault="00305994" w:rsidP="00305994">
            <w:pPr>
              <w:rPr>
                <w:rFonts w:asciiTheme="majorHAnsi" w:hAnsiTheme="majorHAnsi" w:cstheme="majorHAnsi"/>
                <w:sz w:val="20"/>
                <w:szCs w:val="20"/>
                <w:lang w:val="en-AU"/>
              </w:rPr>
            </w:pPr>
            <w:r w:rsidRPr="006D67D6">
              <w:rPr>
                <w:rFonts w:asciiTheme="majorHAnsi" w:hAnsiTheme="majorHAnsi" w:cstheme="majorHAnsi"/>
                <w:b/>
                <w:bCs/>
                <w:sz w:val="20"/>
                <w:szCs w:val="20"/>
                <w:lang w:val="en-AU"/>
              </w:rPr>
              <w:t xml:space="preserve">Password: </w:t>
            </w:r>
            <w:r w:rsidRPr="006D67D6">
              <w:rPr>
                <w:rFonts w:asciiTheme="majorHAnsi" w:hAnsiTheme="majorHAnsi" w:cstheme="majorHAnsi"/>
                <w:sz w:val="20"/>
                <w:szCs w:val="20"/>
                <w:lang w:val="en-AU"/>
              </w:rPr>
              <w:t>AMRSS</w:t>
            </w:r>
          </w:p>
          <w:p w14:paraId="267CA85B" w14:textId="74A2BD02" w:rsidR="00305994" w:rsidRPr="006D67D6" w:rsidRDefault="007377EB" w:rsidP="00305994">
            <w:pPr>
              <w:rPr>
                <w:rFonts w:asciiTheme="majorHAnsi" w:hAnsiTheme="majorHAnsi" w:cstheme="majorHAnsi"/>
                <w:sz w:val="20"/>
                <w:szCs w:val="20"/>
              </w:rPr>
            </w:pPr>
            <w:hyperlink r:id="rId72" w:history="1">
              <w:r w:rsidR="00305994" w:rsidRPr="006D67D6">
                <w:rPr>
                  <w:rStyle w:val="Hyperlink"/>
                  <w:rFonts w:asciiTheme="majorHAnsi" w:hAnsiTheme="majorHAnsi" w:cstheme="majorHAnsi"/>
                  <w:sz w:val="20"/>
                  <w:szCs w:val="20"/>
                  <w:lang w:val="en-AU"/>
                </w:rPr>
                <w:t>https://unsw.zoom.us/j/97947788845</w:t>
              </w:r>
            </w:hyperlink>
          </w:p>
        </w:tc>
      </w:tr>
    </w:tbl>
    <w:p w14:paraId="121923DD" w14:textId="429E19A2" w:rsidR="0055338A" w:rsidRPr="00507D63" w:rsidRDefault="0055338A" w:rsidP="00F1045B">
      <w:pPr>
        <w:rPr>
          <w:rFonts w:asciiTheme="majorHAnsi" w:hAnsiTheme="majorHAnsi" w:cstheme="majorHAnsi"/>
          <w:color w:val="C00000"/>
          <w:sz w:val="16"/>
          <w:szCs w:val="16"/>
        </w:rPr>
      </w:pPr>
      <w:r w:rsidRPr="00507D63">
        <w:rPr>
          <w:rFonts w:asciiTheme="majorHAnsi" w:hAnsiTheme="majorHAnsi" w:cstheme="majorHAnsi"/>
          <w:b/>
          <w:bCs/>
          <w:sz w:val="16"/>
          <w:szCs w:val="16"/>
        </w:rPr>
        <w:t>If you have questions about any sessions, please contact:</w:t>
      </w:r>
    </w:p>
    <w:tbl>
      <w:tblPr>
        <w:tblStyle w:val="TableGrid"/>
        <w:tblW w:w="0" w:type="auto"/>
        <w:tblLook w:val="04A0" w:firstRow="1" w:lastRow="0" w:firstColumn="1" w:lastColumn="0" w:noHBand="0" w:noVBand="1"/>
      </w:tblPr>
      <w:tblGrid>
        <w:gridCol w:w="9881"/>
        <w:gridCol w:w="5423"/>
      </w:tblGrid>
      <w:tr w:rsidR="0055338A" w:rsidRPr="00507D63" w14:paraId="02EC7F78" w14:textId="77777777" w:rsidTr="006D67D6">
        <w:tc>
          <w:tcPr>
            <w:tcW w:w="9881" w:type="dxa"/>
          </w:tcPr>
          <w:p w14:paraId="69819A84" w14:textId="77777777" w:rsidR="0055338A" w:rsidRPr="00507D63" w:rsidRDefault="0055338A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Nursing Research Institute – Melbourne</w:t>
            </w:r>
          </w:p>
          <w:p w14:paraId="2C11B3DD" w14:textId="77777777" w:rsidR="0055338A" w:rsidRPr="00507D63" w:rsidRDefault="0055338A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</w:p>
        </w:tc>
        <w:tc>
          <w:tcPr>
            <w:tcW w:w="5423" w:type="dxa"/>
          </w:tcPr>
          <w:p w14:paraId="3E2DED11" w14:textId="77777777" w:rsidR="0055338A" w:rsidRPr="00507D63" w:rsidRDefault="007377EB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hyperlink r:id="rId73" w:history="1">
              <w:r w:rsidR="0055338A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Alysia.Coventry@svha.org.au</w:t>
              </w:r>
            </w:hyperlink>
            <w:r w:rsidR="0055338A"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 or </w:t>
            </w:r>
            <w:hyperlink r:id="rId74" w:history="1">
              <w:r w:rsidR="0055338A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Kelly.Coughlan@acu.edu.au</w:t>
              </w:r>
            </w:hyperlink>
          </w:p>
        </w:tc>
      </w:tr>
      <w:tr w:rsidR="0055338A" w:rsidRPr="00507D63" w14:paraId="4194A4E8" w14:textId="77777777" w:rsidTr="006D67D6">
        <w:trPr>
          <w:trHeight w:val="64"/>
        </w:trPr>
        <w:tc>
          <w:tcPr>
            <w:tcW w:w="9881" w:type="dxa"/>
          </w:tcPr>
          <w:p w14:paraId="6DC9288D" w14:textId="2351E5D7" w:rsidR="0055338A" w:rsidRPr="00507D63" w:rsidRDefault="0055338A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Nursing Research Institute/ Applied Medical Research</w:t>
            </w:r>
            <w:r w:rsidR="00E30DE0" w:rsidRPr="00507D63">
              <w:rPr>
                <w:rFonts w:asciiTheme="majorHAnsi" w:hAnsiTheme="majorHAnsi" w:cstheme="majorHAnsi"/>
                <w:sz w:val="16"/>
                <w:szCs w:val="16"/>
              </w:rPr>
              <w:t>/ Allied Health Research Unit</w:t>
            </w: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 – Sydney</w:t>
            </w:r>
          </w:p>
        </w:tc>
        <w:tc>
          <w:tcPr>
            <w:tcW w:w="5423" w:type="dxa"/>
          </w:tcPr>
          <w:p w14:paraId="5175C29B" w14:textId="41916D03" w:rsidR="0055338A" w:rsidRPr="00507D63" w:rsidRDefault="007377EB" w:rsidP="00F1045B">
            <w:pPr>
              <w:rPr>
                <w:rStyle w:val="Hyperlink"/>
                <w:rFonts w:asciiTheme="majorHAnsi" w:hAnsiTheme="majorHAnsi" w:cstheme="majorHAnsi"/>
                <w:sz w:val="16"/>
                <w:szCs w:val="16"/>
              </w:rPr>
            </w:pPr>
            <w:hyperlink r:id="rId75" w:history="1">
              <w:r w:rsidR="00E30DE0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  <w:lang w:val="en-AU"/>
                </w:rPr>
                <w:t>C</w:t>
              </w:r>
              <w:r w:rsidR="00E30DE0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intia.</w:t>
              </w:r>
              <w:r w:rsidR="00E30DE0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  <w:lang w:val="en-AU"/>
                </w:rPr>
                <w:t>M</w:t>
              </w:r>
              <w:r w:rsidR="00E30DE0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artinez@acu.edu.au</w:t>
              </w:r>
            </w:hyperlink>
          </w:p>
          <w:p w14:paraId="1437F3E7" w14:textId="055A6F54" w:rsidR="00540EAF" w:rsidRPr="00507D63" w:rsidRDefault="007377EB" w:rsidP="00F1045B">
            <w:pPr>
              <w:tabs>
                <w:tab w:val="left" w:pos="3068"/>
              </w:tabs>
              <w:rPr>
                <w:rFonts w:asciiTheme="majorHAnsi" w:hAnsiTheme="majorHAnsi" w:cstheme="majorHAnsi"/>
                <w:color w:val="0000FF"/>
                <w:sz w:val="16"/>
                <w:szCs w:val="16"/>
                <w:u w:val="single"/>
                <w:lang w:val="en-AU"/>
              </w:rPr>
            </w:pPr>
            <w:hyperlink r:id="rId76" w:tooltip="mailto:lauren.christie@svha.org.au" w:history="1">
              <w:r w:rsidR="00E30DE0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  <w:lang w:val="en-AU"/>
                </w:rPr>
                <w:t>lauren.christie@svha.org.au</w:t>
              </w:r>
            </w:hyperlink>
          </w:p>
        </w:tc>
      </w:tr>
      <w:tr w:rsidR="00540EAF" w:rsidRPr="00507D63" w14:paraId="171F8526" w14:textId="77777777" w:rsidTr="006D67D6">
        <w:trPr>
          <w:trHeight w:val="64"/>
        </w:trPr>
        <w:tc>
          <w:tcPr>
            <w:tcW w:w="9881" w:type="dxa"/>
          </w:tcPr>
          <w:p w14:paraId="41FB4409" w14:textId="2D705F81" w:rsidR="00540EAF" w:rsidRPr="00507D63" w:rsidRDefault="00540EAF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Allied Health Research - Sydney</w:t>
            </w:r>
          </w:p>
        </w:tc>
        <w:tc>
          <w:tcPr>
            <w:tcW w:w="5423" w:type="dxa"/>
          </w:tcPr>
          <w:p w14:paraId="5F6DECBA" w14:textId="18872E74" w:rsidR="00540EAF" w:rsidRPr="00507D63" w:rsidRDefault="007377EB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hyperlink r:id="rId77" w:tooltip="mailto:lauren.christie@svha.org.au" w:history="1">
              <w:r w:rsidR="00540EAF"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  <w:lang w:val="en-AU"/>
                </w:rPr>
                <w:t>lauren.christie@svha.org.au</w:t>
              </w:r>
            </w:hyperlink>
          </w:p>
        </w:tc>
      </w:tr>
      <w:tr w:rsidR="00540EAF" w:rsidRPr="00507D63" w14:paraId="58911AAA" w14:textId="77777777" w:rsidTr="006D67D6">
        <w:trPr>
          <w:trHeight w:val="64"/>
        </w:trPr>
        <w:tc>
          <w:tcPr>
            <w:tcW w:w="9881" w:type="dxa"/>
          </w:tcPr>
          <w:p w14:paraId="59EE63BF" w14:textId="4DF6C4F9" w:rsidR="00540EAF" w:rsidRPr="00507D63" w:rsidRDefault="00540EAF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Allied Health Research - Melbourne</w:t>
            </w:r>
          </w:p>
        </w:tc>
        <w:tc>
          <w:tcPr>
            <w:tcW w:w="5423" w:type="dxa"/>
          </w:tcPr>
          <w:p w14:paraId="198D30AD" w14:textId="25E330CE" w:rsidR="00540EAF" w:rsidRPr="00507D63" w:rsidRDefault="00540EAF" w:rsidP="00F1045B">
            <w:pPr>
              <w:rPr>
                <w:rFonts w:asciiTheme="majorHAnsi" w:hAnsiTheme="majorHAnsi" w:cstheme="majorHAnsi"/>
                <w:sz w:val="16"/>
                <w:szCs w:val="16"/>
                <w:lang w:val="en-AU"/>
              </w:rPr>
            </w:pPr>
            <w:r w:rsidRPr="00507D63">
              <w:rPr>
                <w:rStyle w:val="Hyperlink"/>
                <w:rFonts w:asciiTheme="majorHAnsi" w:hAnsiTheme="majorHAnsi" w:cstheme="majorHAnsi"/>
                <w:sz w:val="16"/>
                <w:szCs w:val="16"/>
              </w:rPr>
              <w:t>Karen.borschmann@svha.org.au</w:t>
            </w:r>
          </w:p>
        </w:tc>
      </w:tr>
      <w:tr w:rsidR="00540EAF" w:rsidRPr="00507D63" w14:paraId="66D02DB8" w14:textId="77777777" w:rsidTr="00507D63">
        <w:trPr>
          <w:trHeight w:val="1043"/>
        </w:trPr>
        <w:tc>
          <w:tcPr>
            <w:tcW w:w="9881" w:type="dxa"/>
          </w:tcPr>
          <w:p w14:paraId="7E01DAC6" w14:textId="1264A26D" w:rsidR="00540EAF" w:rsidRPr="00507D63" w:rsidRDefault="00540EAF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Research Directorate S</w:t>
            </w:r>
            <w:r w:rsidR="00F70184"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t. </w:t>
            </w:r>
            <w:proofErr w:type="spellStart"/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V</w:t>
            </w:r>
            <w:r w:rsidR="00F70184" w:rsidRPr="00507D63">
              <w:rPr>
                <w:rFonts w:asciiTheme="majorHAnsi" w:hAnsiTheme="majorHAnsi" w:cstheme="majorHAnsi"/>
                <w:sz w:val="16"/>
                <w:szCs w:val="16"/>
              </w:rPr>
              <w:t>incents</w:t>
            </w:r>
            <w:proofErr w:type="spellEnd"/>
            <w:r w:rsidR="00F70184"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 </w:t>
            </w: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H</w:t>
            </w:r>
            <w:r w:rsidR="00F70184"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ospital </w:t>
            </w: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M</w:t>
            </w:r>
            <w:r w:rsidR="00F70184" w:rsidRPr="00507D63">
              <w:rPr>
                <w:rFonts w:asciiTheme="majorHAnsi" w:hAnsiTheme="majorHAnsi" w:cstheme="majorHAnsi"/>
                <w:sz w:val="16"/>
                <w:szCs w:val="16"/>
              </w:rPr>
              <w:t>elbourne</w:t>
            </w:r>
          </w:p>
          <w:p w14:paraId="2832DBE3" w14:textId="77777777" w:rsidR="00540EAF" w:rsidRPr="00507D63" w:rsidRDefault="00540EAF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>Aikenhead Centre for Medical Research (ACMD) Research Week  – Melbourne</w:t>
            </w:r>
          </w:p>
          <w:p w14:paraId="6CE486B8" w14:textId="6A0D4294" w:rsidR="00540EAF" w:rsidRPr="00507D63" w:rsidRDefault="00507D63" w:rsidP="00507D63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eastAsia="Times New Roman" w:hAnsiTheme="majorHAnsi" w:cstheme="majorHAnsi"/>
                <w:b/>
                <w:bCs/>
                <w:noProof/>
                <w:color w:val="E36C0A"/>
                <w:kern w:val="24"/>
                <w:sz w:val="16"/>
                <w:szCs w:val="16"/>
                <w:lang w:val="en-AU" w:eastAsia="en-AU"/>
              </w:rPr>
              <w:drawing>
                <wp:inline distT="0" distB="0" distL="0" distR="0" wp14:anchorId="050047F3" wp14:editId="74D3B3A7">
                  <wp:extent cx="1000125" cy="504219"/>
                  <wp:effectExtent l="0" t="0" r="0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" name="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29727" cy="5191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3" w:type="dxa"/>
          </w:tcPr>
          <w:p w14:paraId="7014BE29" w14:textId="45B65C9D" w:rsidR="00540EAF" w:rsidRPr="00507D63" w:rsidRDefault="00540EAF" w:rsidP="00F1045B">
            <w:pPr>
              <w:rPr>
                <w:rFonts w:asciiTheme="majorHAnsi" w:hAnsiTheme="majorHAnsi" w:cstheme="majorHAnsi"/>
                <w:sz w:val="16"/>
                <w:szCs w:val="16"/>
              </w:rPr>
            </w:pPr>
            <w:r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Research Directorate - SVHM </w:t>
            </w:r>
            <w:hyperlink r:id="rId78" w:history="1">
              <w:r w:rsidRPr="00507D63">
                <w:rPr>
                  <w:rStyle w:val="Hyperlink"/>
                  <w:rFonts w:asciiTheme="majorHAnsi" w:hAnsiTheme="majorHAnsi" w:cstheme="majorHAnsi"/>
                  <w:sz w:val="16"/>
                  <w:szCs w:val="16"/>
                </w:rPr>
                <w:t>research.directorate@svha.org.au</w:t>
              </w:r>
            </w:hyperlink>
            <w:r w:rsidRPr="00507D63">
              <w:rPr>
                <w:rFonts w:asciiTheme="majorHAnsi" w:hAnsiTheme="majorHAnsi" w:cstheme="majorHAnsi"/>
                <w:sz w:val="16"/>
                <w:szCs w:val="16"/>
              </w:rPr>
              <w:t xml:space="preserve"> </w:t>
            </w:r>
          </w:p>
        </w:tc>
      </w:tr>
    </w:tbl>
    <w:p w14:paraId="0C020203" w14:textId="7E4B356F" w:rsidR="00F6635E" w:rsidRPr="00F6635E" w:rsidRDefault="00F6635E" w:rsidP="00507D63">
      <w:pPr>
        <w:rPr>
          <w:rFonts w:asciiTheme="majorHAnsi" w:hAnsiTheme="majorHAnsi" w:cstheme="majorHAnsi"/>
          <w:sz w:val="22"/>
          <w:szCs w:val="22"/>
        </w:rPr>
      </w:pPr>
    </w:p>
    <w:sectPr w:rsidR="00F6635E" w:rsidRPr="00F6635E" w:rsidSect="00E26785">
      <w:headerReference w:type="default" r:id="rId79"/>
      <w:footerReference w:type="even" r:id="rId80"/>
      <w:footerReference w:type="default" r:id="rId81"/>
      <w:pgSz w:w="16840" w:h="11900" w:orient="landscape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endnote w:type="separator" w:id="-1">
    <w:p w14:paraId="6B4A1E1E" w14:textId="77777777" w:rsidR="005D792C" w:rsidRDefault="005D792C" w:rsidP="007F1ED2">
      <w:r>
        <w:separator/>
      </w:r>
    </w:p>
  </w:endnote>
  <w:endnote w:type="continuationSeparator" w:id="0">
    <w:p w14:paraId="60EB04C6" w14:textId="77777777" w:rsidR="005D792C" w:rsidRDefault="005D792C" w:rsidP="007F1ED2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  <w:font w:name="+mn-ea">
    <w:panose1 w:val="00000000000000000000"/>
    <w:charset w:val="00"/>
    <w:family w:val="roman"/>
    <w:notTrueType/>
    <w:pitch w:val="default"/>
  </w:font>
  <w:font w:name="Yu Gothic Light">
    <w:panose1 w:val="020B0300000000000000"/>
    <w:charset w:val="80"/>
    <w:family w:val="swiss"/>
    <w:pitch w:val="variable"/>
    <w:sig w:usb0="E00002FF" w:usb1="2AC7FDFF" w:usb2="00000016" w:usb3="00000000" w:csb0="0002009F" w:csb1="00000000"/>
  </w:font>
  <w:font w:name="Yu Mincho">
    <w:charset w:val="80"/>
    <w:family w:val="roman"/>
    <w:pitch w:val="variable"/>
    <w:sig w:usb0="800002E7" w:usb1="2AC7FCFF" w:usb2="00000012" w:usb3="00000000" w:csb0="000200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</w:rPr>
      <w:id w:val="1913960201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00A0D93E" w14:textId="5A7441B9" w:rsidR="00DE4E55" w:rsidRDefault="00DE4E55" w:rsidP="00E26785">
        <w:pPr>
          <w:pStyle w:val="Footer"/>
          <w:framePr w:wrap="none" w:vAnchor="text" w:hAnchor="margin" w:xAlign="right" w:y="1"/>
          <w:rPr>
            <w:rStyle w:val="PageNumber"/>
          </w:rPr>
        </w:pPr>
        <w:r>
          <w:rPr>
            <w:rStyle w:val="PageNumber"/>
          </w:rPr>
          <w:fldChar w:fldCharType="begin"/>
        </w:r>
        <w:r>
          <w:rPr>
            <w:rStyle w:val="PageNumber"/>
          </w:rPr>
          <w:instrText xml:space="preserve"> PAGE </w:instrText>
        </w:r>
        <w:r>
          <w:rPr>
            <w:rStyle w:val="PageNumber"/>
          </w:rPr>
          <w:fldChar w:fldCharType="end"/>
        </w:r>
      </w:p>
    </w:sdtContent>
  </w:sdt>
  <w:p w14:paraId="66E042D0" w14:textId="77777777" w:rsidR="00DE4E55" w:rsidRDefault="00DE4E55" w:rsidP="008F5B23">
    <w:pPr>
      <w:pStyle w:val="Footer"/>
      <w:ind w:right="36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sdt>
    <w:sdtPr>
      <w:rPr>
        <w:rStyle w:val="PageNumber"/>
        <w:rFonts w:asciiTheme="majorHAnsi" w:hAnsiTheme="majorHAnsi" w:cstheme="majorHAnsi"/>
        <w:sz w:val="20"/>
        <w:szCs w:val="20"/>
      </w:rPr>
      <w:id w:val="-1366596974"/>
      <w:docPartObj>
        <w:docPartGallery w:val="Page Numbers (Bottom of Page)"/>
        <w:docPartUnique/>
      </w:docPartObj>
    </w:sdtPr>
    <w:sdtEndPr>
      <w:rPr>
        <w:rStyle w:val="PageNumber"/>
      </w:rPr>
    </w:sdtEndPr>
    <w:sdtContent>
      <w:p w14:paraId="43DEDB6D" w14:textId="031D17CD" w:rsidR="00DE4E55" w:rsidRPr="00E26785" w:rsidRDefault="00DE4E55" w:rsidP="00E26785">
        <w:pPr>
          <w:pStyle w:val="Footer"/>
          <w:framePr w:wrap="none" w:vAnchor="text" w:hAnchor="margin" w:xAlign="right" w:y="1"/>
          <w:rPr>
            <w:rStyle w:val="PageNumber"/>
            <w:rFonts w:asciiTheme="majorHAnsi" w:hAnsiTheme="majorHAnsi" w:cstheme="majorHAnsi"/>
            <w:sz w:val="20"/>
            <w:szCs w:val="20"/>
          </w:rPr>
        </w:pPr>
        <w:r w:rsidRPr="00E26785">
          <w:rPr>
            <w:rStyle w:val="PageNumber"/>
            <w:rFonts w:asciiTheme="majorHAnsi" w:hAnsiTheme="majorHAnsi" w:cstheme="majorHAnsi"/>
            <w:sz w:val="20"/>
            <w:szCs w:val="20"/>
          </w:rPr>
          <w:fldChar w:fldCharType="begin"/>
        </w:r>
        <w:r w:rsidRPr="00E26785">
          <w:rPr>
            <w:rStyle w:val="PageNumber"/>
            <w:rFonts w:asciiTheme="majorHAnsi" w:hAnsiTheme="majorHAnsi" w:cstheme="majorHAnsi"/>
            <w:sz w:val="20"/>
            <w:szCs w:val="20"/>
          </w:rPr>
          <w:instrText xml:space="preserve"> PAGE </w:instrText>
        </w:r>
        <w:r w:rsidRPr="00E26785">
          <w:rPr>
            <w:rStyle w:val="PageNumber"/>
            <w:rFonts w:asciiTheme="majorHAnsi" w:hAnsiTheme="majorHAnsi" w:cstheme="majorHAnsi"/>
            <w:sz w:val="20"/>
            <w:szCs w:val="20"/>
          </w:rPr>
          <w:fldChar w:fldCharType="separate"/>
        </w:r>
        <w:r w:rsidR="00507D63">
          <w:rPr>
            <w:rStyle w:val="PageNumber"/>
            <w:rFonts w:asciiTheme="majorHAnsi" w:hAnsiTheme="majorHAnsi" w:cstheme="majorHAnsi"/>
            <w:noProof/>
            <w:sz w:val="20"/>
            <w:szCs w:val="20"/>
          </w:rPr>
          <w:t>8</w:t>
        </w:r>
        <w:r w:rsidRPr="00E26785">
          <w:rPr>
            <w:rStyle w:val="PageNumber"/>
            <w:rFonts w:asciiTheme="majorHAnsi" w:hAnsiTheme="majorHAnsi" w:cstheme="majorHAnsi"/>
            <w:sz w:val="20"/>
            <w:szCs w:val="20"/>
          </w:rPr>
          <w:fldChar w:fldCharType="end"/>
        </w:r>
      </w:p>
    </w:sdtContent>
  </w:sdt>
  <w:p w14:paraId="1B7A17FE" w14:textId="729AE6C3" w:rsidR="00DE4E55" w:rsidRPr="00E26785" w:rsidRDefault="00DE4E55" w:rsidP="00E26785">
    <w:pPr>
      <w:pStyle w:val="Footer"/>
      <w:ind w:right="360"/>
      <w:rPr>
        <w:rFonts w:asciiTheme="majorHAnsi" w:hAnsiTheme="majorHAnsi" w:cstheme="majorHAnsi"/>
        <w:sz w:val="20"/>
        <w:szCs w:val="20"/>
        <w:lang w:val="en-AU"/>
      </w:rPr>
    </w:pPr>
    <w:r w:rsidRPr="00E26785">
      <w:rPr>
        <w:rFonts w:asciiTheme="majorHAnsi" w:hAnsiTheme="majorHAnsi" w:cstheme="majorHAnsi"/>
        <w:sz w:val="20"/>
        <w:szCs w:val="20"/>
        <w:lang w:val="en-AU"/>
      </w:rPr>
      <w:t>Version 1</w:t>
    </w:r>
    <w:r w:rsidR="007377EB">
      <w:rPr>
        <w:rFonts w:asciiTheme="majorHAnsi" w:hAnsiTheme="majorHAnsi" w:cstheme="majorHAnsi"/>
        <w:sz w:val="20"/>
        <w:szCs w:val="20"/>
        <w:lang w:val="en-AU"/>
      </w:rPr>
      <w:t>3</w:t>
    </w:r>
    <w:r>
      <w:rPr>
        <w:rFonts w:asciiTheme="majorHAnsi" w:hAnsiTheme="majorHAnsi" w:cstheme="majorHAnsi"/>
        <w:sz w:val="20"/>
        <w:szCs w:val="20"/>
        <w:lang w:val="en-AU"/>
      </w:rPr>
      <w:t>_FULL PROGRAM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footnote w:type="separator" w:id="-1">
    <w:p w14:paraId="566F1E67" w14:textId="77777777" w:rsidR="005D792C" w:rsidRDefault="005D792C" w:rsidP="007F1ED2">
      <w:r>
        <w:separator/>
      </w:r>
    </w:p>
  </w:footnote>
  <w:footnote w:type="continuationSeparator" w:id="0">
    <w:p w14:paraId="737A5BE6" w14:textId="77777777" w:rsidR="005D792C" w:rsidRDefault="005D792C" w:rsidP="007F1ED2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p w14:paraId="15CD538B" w14:textId="0BDF20B3" w:rsidR="00DE4E55" w:rsidRDefault="00DE4E55" w:rsidP="007F1ED2">
    <w:pPr>
      <w:pStyle w:val="Header"/>
      <w:jc w:val="center"/>
    </w:pPr>
    <w:r w:rsidRPr="00545616">
      <w:rPr>
        <w:noProof/>
        <w:lang w:val="en-AU" w:eastAsia="en-AU"/>
      </w:rPr>
      <w:drawing>
        <wp:inline distT="0" distB="0" distL="0" distR="0" wp14:anchorId="21D8D3BC" wp14:editId="163F91B7">
          <wp:extent cx="8864600" cy="909955"/>
          <wp:effectExtent l="0" t="0" r="0" b="4445"/>
          <wp:docPr id="2" name="Picture 2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" name="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8864600" cy="909955"/>
                  </a:xfrm>
                  <a:prstGeom prst="rect">
                    <a:avLst/>
                  </a:prstGeom>
                </pic:spPr>
              </pic:pic>
            </a:graphicData>
          </a:graphic>
        </wp:inline>
      </w:drawing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hdrShapeDefaults>
    <o:shapedefaults v:ext="edit" spidmax="4097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7F1ED2"/>
    <w:rsid w:val="00010B42"/>
    <w:rsid w:val="00010BD3"/>
    <w:rsid w:val="0001506F"/>
    <w:rsid w:val="000215F5"/>
    <w:rsid w:val="0002419D"/>
    <w:rsid w:val="00031337"/>
    <w:rsid w:val="00073AC7"/>
    <w:rsid w:val="00077D4C"/>
    <w:rsid w:val="000911E1"/>
    <w:rsid w:val="000965E3"/>
    <w:rsid w:val="000C79D3"/>
    <w:rsid w:val="000D4B77"/>
    <w:rsid w:val="000D695A"/>
    <w:rsid w:val="000D7072"/>
    <w:rsid w:val="000E3865"/>
    <w:rsid w:val="000E5B19"/>
    <w:rsid w:val="000E7736"/>
    <w:rsid w:val="000F3007"/>
    <w:rsid w:val="000F39D4"/>
    <w:rsid w:val="000F4D54"/>
    <w:rsid w:val="000F58EF"/>
    <w:rsid w:val="00112FF6"/>
    <w:rsid w:val="00115B1D"/>
    <w:rsid w:val="001169A8"/>
    <w:rsid w:val="0012039C"/>
    <w:rsid w:val="00123A03"/>
    <w:rsid w:val="0012424F"/>
    <w:rsid w:val="0012585D"/>
    <w:rsid w:val="001423F6"/>
    <w:rsid w:val="0014526D"/>
    <w:rsid w:val="001464D7"/>
    <w:rsid w:val="00147F50"/>
    <w:rsid w:val="00150E41"/>
    <w:rsid w:val="00156C16"/>
    <w:rsid w:val="00165B2E"/>
    <w:rsid w:val="00180F20"/>
    <w:rsid w:val="001942A7"/>
    <w:rsid w:val="001E2925"/>
    <w:rsid w:val="001F5882"/>
    <w:rsid w:val="0020251D"/>
    <w:rsid w:val="002226FA"/>
    <w:rsid w:val="00241A1B"/>
    <w:rsid w:val="00246609"/>
    <w:rsid w:val="00246980"/>
    <w:rsid w:val="0025684B"/>
    <w:rsid w:val="00265517"/>
    <w:rsid w:val="00265E49"/>
    <w:rsid w:val="0028599D"/>
    <w:rsid w:val="0029005A"/>
    <w:rsid w:val="00293A7F"/>
    <w:rsid w:val="002A58E2"/>
    <w:rsid w:val="002A6506"/>
    <w:rsid w:val="002B1B9D"/>
    <w:rsid w:val="002D646E"/>
    <w:rsid w:val="002E017F"/>
    <w:rsid w:val="002F073A"/>
    <w:rsid w:val="002F19B0"/>
    <w:rsid w:val="002F3301"/>
    <w:rsid w:val="002F6839"/>
    <w:rsid w:val="003020D8"/>
    <w:rsid w:val="00303EF2"/>
    <w:rsid w:val="00305994"/>
    <w:rsid w:val="003151A9"/>
    <w:rsid w:val="00315608"/>
    <w:rsid w:val="0031689A"/>
    <w:rsid w:val="00317920"/>
    <w:rsid w:val="003242ED"/>
    <w:rsid w:val="00340D49"/>
    <w:rsid w:val="00343FC4"/>
    <w:rsid w:val="003466C3"/>
    <w:rsid w:val="00346877"/>
    <w:rsid w:val="003468D7"/>
    <w:rsid w:val="00361376"/>
    <w:rsid w:val="003649D9"/>
    <w:rsid w:val="00375FDC"/>
    <w:rsid w:val="0037633B"/>
    <w:rsid w:val="003827BF"/>
    <w:rsid w:val="00384CF9"/>
    <w:rsid w:val="003A20C4"/>
    <w:rsid w:val="003A3EEE"/>
    <w:rsid w:val="003A75B6"/>
    <w:rsid w:val="003D6CCB"/>
    <w:rsid w:val="003E279A"/>
    <w:rsid w:val="0040745A"/>
    <w:rsid w:val="00411B62"/>
    <w:rsid w:val="00415569"/>
    <w:rsid w:val="004236F5"/>
    <w:rsid w:val="00426943"/>
    <w:rsid w:val="00432DD1"/>
    <w:rsid w:val="0043631C"/>
    <w:rsid w:val="004462D0"/>
    <w:rsid w:val="00461D77"/>
    <w:rsid w:val="00463C14"/>
    <w:rsid w:val="00477B0F"/>
    <w:rsid w:val="00480197"/>
    <w:rsid w:val="00480603"/>
    <w:rsid w:val="0049302D"/>
    <w:rsid w:val="00493193"/>
    <w:rsid w:val="004A5E82"/>
    <w:rsid w:val="004B2A6F"/>
    <w:rsid w:val="004D2B65"/>
    <w:rsid w:val="004E49B5"/>
    <w:rsid w:val="004F1F90"/>
    <w:rsid w:val="00503DF1"/>
    <w:rsid w:val="00507D63"/>
    <w:rsid w:val="00513DFF"/>
    <w:rsid w:val="005201F0"/>
    <w:rsid w:val="005279B4"/>
    <w:rsid w:val="00536CC1"/>
    <w:rsid w:val="00540EAF"/>
    <w:rsid w:val="00542C8F"/>
    <w:rsid w:val="0054441E"/>
    <w:rsid w:val="00545892"/>
    <w:rsid w:val="0055338A"/>
    <w:rsid w:val="00561398"/>
    <w:rsid w:val="00564129"/>
    <w:rsid w:val="0056798E"/>
    <w:rsid w:val="005848B9"/>
    <w:rsid w:val="0059069E"/>
    <w:rsid w:val="00596D3E"/>
    <w:rsid w:val="005A49B1"/>
    <w:rsid w:val="005A572B"/>
    <w:rsid w:val="005A6E66"/>
    <w:rsid w:val="005B20CD"/>
    <w:rsid w:val="005B3038"/>
    <w:rsid w:val="005C543F"/>
    <w:rsid w:val="005C5FE3"/>
    <w:rsid w:val="005C75D8"/>
    <w:rsid w:val="005D063C"/>
    <w:rsid w:val="005D25BF"/>
    <w:rsid w:val="005D6EAA"/>
    <w:rsid w:val="005D792C"/>
    <w:rsid w:val="005E0BD3"/>
    <w:rsid w:val="005F3F41"/>
    <w:rsid w:val="0060195C"/>
    <w:rsid w:val="00601F10"/>
    <w:rsid w:val="006207B4"/>
    <w:rsid w:val="00625D2C"/>
    <w:rsid w:val="00630B81"/>
    <w:rsid w:val="00636C5F"/>
    <w:rsid w:val="0064637C"/>
    <w:rsid w:val="00647478"/>
    <w:rsid w:val="006512F7"/>
    <w:rsid w:val="0066187E"/>
    <w:rsid w:val="00663446"/>
    <w:rsid w:val="00664110"/>
    <w:rsid w:val="00674978"/>
    <w:rsid w:val="00677268"/>
    <w:rsid w:val="0067771D"/>
    <w:rsid w:val="00681BD5"/>
    <w:rsid w:val="006949EC"/>
    <w:rsid w:val="00696991"/>
    <w:rsid w:val="006A2DED"/>
    <w:rsid w:val="006B564E"/>
    <w:rsid w:val="006D132A"/>
    <w:rsid w:val="006D67D6"/>
    <w:rsid w:val="006E1D96"/>
    <w:rsid w:val="006E49B0"/>
    <w:rsid w:val="007073A9"/>
    <w:rsid w:val="00711C2E"/>
    <w:rsid w:val="00721FFF"/>
    <w:rsid w:val="00723653"/>
    <w:rsid w:val="007317C8"/>
    <w:rsid w:val="00734CD8"/>
    <w:rsid w:val="0073684D"/>
    <w:rsid w:val="007377EB"/>
    <w:rsid w:val="0074730F"/>
    <w:rsid w:val="00762A5A"/>
    <w:rsid w:val="00764D7C"/>
    <w:rsid w:val="00775FC3"/>
    <w:rsid w:val="0078335B"/>
    <w:rsid w:val="00783586"/>
    <w:rsid w:val="00783E05"/>
    <w:rsid w:val="00795411"/>
    <w:rsid w:val="007A5738"/>
    <w:rsid w:val="007B43B0"/>
    <w:rsid w:val="007B46A0"/>
    <w:rsid w:val="007B6EAB"/>
    <w:rsid w:val="007C1058"/>
    <w:rsid w:val="007D297A"/>
    <w:rsid w:val="007D45CA"/>
    <w:rsid w:val="007E6DDF"/>
    <w:rsid w:val="007F137A"/>
    <w:rsid w:val="007F1ED2"/>
    <w:rsid w:val="00802251"/>
    <w:rsid w:val="00814628"/>
    <w:rsid w:val="00817BD0"/>
    <w:rsid w:val="00823A34"/>
    <w:rsid w:val="008265F9"/>
    <w:rsid w:val="00833D34"/>
    <w:rsid w:val="008501B3"/>
    <w:rsid w:val="00854D3C"/>
    <w:rsid w:val="00855F19"/>
    <w:rsid w:val="00861BD7"/>
    <w:rsid w:val="008630E5"/>
    <w:rsid w:val="00864A6C"/>
    <w:rsid w:val="00882FA9"/>
    <w:rsid w:val="00883092"/>
    <w:rsid w:val="00891C97"/>
    <w:rsid w:val="00895C46"/>
    <w:rsid w:val="008A4895"/>
    <w:rsid w:val="008C0063"/>
    <w:rsid w:val="008C1B5E"/>
    <w:rsid w:val="008C3144"/>
    <w:rsid w:val="008D111E"/>
    <w:rsid w:val="008D17B9"/>
    <w:rsid w:val="008E3212"/>
    <w:rsid w:val="008F233C"/>
    <w:rsid w:val="008F3C09"/>
    <w:rsid w:val="008F4EE2"/>
    <w:rsid w:val="008F5B23"/>
    <w:rsid w:val="00904F68"/>
    <w:rsid w:val="00914589"/>
    <w:rsid w:val="009165BB"/>
    <w:rsid w:val="00917CC4"/>
    <w:rsid w:val="00920C1F"/>
    <w:rsid w:val="0092268A"/>
    <w:rsid w:val="009457DD"/>
    <w:rsid w:val="00951C74"/>
    <w:rsid w:val="00956B84"/>
    <w:rsid w:val="00961468"/>
    <w:rsid w:val="0096325B"/>
    <w:rsid w:val="00970D9A"/>
    <w:rsid w:val="00972FCF"/>
    <w:rsid w:val="00975550"/>
    <w:rsid w:val="00976890"/>
    <w:rsid w:val="00984467"/>
    <w:rsid w:val="009A1B26"/>
    <w:rsid w:val="009A583C"/>
    <w:rsid w:val="009B47B5"/>
    <w:rsid w:val="009F310E"/>
    <w:rsid w:val="00A030B7"/>
    <w:rsid w:val="00A03CEA"/>
    <w:rsid w:val="00A051F7"/>
    <w:rsid w:val="00A15469"/>
    <w:rsid w:val="00A16F2C"/>
    <w:rsid w:val="00A26E35"/>
    <w:rsid w:val="00A31001"/>
    <w:rsid w:val="00A31F14"/>
    <w:rsid w:val="00A35B5E"/>
    <w:rsid w:val="00A35F5D"/>
    <w:rsid w:val="00A42C60"/>
    <w:rsid w:val="00A519EC"/>
    <w:rsid w:val="00A66517"/>
    <w:rsid w:val="00A75D37"/>
    <w:rsid w:val="00A83E66"/>
    <w:rsid w:val="00A8577D"/>
    <w:rsid w:val="00A97937"/>
    <w:rsid w:val="00AA3D8D"/>
    <w:rsid w:val="00AB4834"/>
    <w:rsid w:val="00AB62E5"/>
    <w:rsid w:val="00AD1CB3"/>
    <w:rsid w:val="00AD53B1"/>
    <w:rsid w:val="00AD54F2"/>
    <w:rsid w:val="00AD744E"/>
    <w:rsid w:val="00AE50F4"/>
    <w:rsid w:val="00B013B3"/>
    <w:rsid w:val="00B05569"/>
    <w:rsid w:val="00B11976"/>
    <w:rsid w:val="00B145AE"/>
    <w:rsid w:val="00B27BA8"/>
    <w:rsid w:val="00B40B6B"/>
    <w:rsid w:val="00B46210"/>
    <w:rsid w:val="00B511E2"/>
    <w:rsid w:val="00B52FA6"/>
    <w:rsid w:val="00B6491B"/>
    <w:rsid w:val="00B64E4A"/>
    <w:rsid w:val="00B74886"/>
    <w:rsid w:val="00B76AE1"/>
    <w:rsid w:val="00B76BCF"/>
    <w:rsid w:val="00B878A7"/>
    <w:rsid w:val="00B94128"/>
    <w:rsid w:val="00B950C1"/>
    <w:rsid w:val="00BA294C"/>
    <w:rsid w:val="00BA4CD5"/>
    <w:rsid w:val="00BA7A7E"/>
    <w:rsid w:val="00BB0939"/>
    <w:rsid w:val="00BB0C7A"/>
    <w:rsid w:val="00BB3357"/>
    <w:rsid w:val="00BB3DB3"/>
    <w:rsid w:val="00BB55E3"/>
    <w:rsid w:val="00BC10C2"/>
    <w:rsid w:val="00BD420C"/>
    <w:rsid w:val="00BE1566"/>
    <w:rsid w:val="00BE5111"/>
    <w:rsid w:val="00BF0085"/>
    <w:rsid w:val="00BF5D79"/>
    <w:rsid w:val="00BF6636"/>
    <w:rsid w:val="00C030D4"/>
    <w:rsid w:val="00C03C89"/>
    <w:rsid w:val="00C0765A"/>
    <w:rsid w:val="00C105E6"/>
    <w:rsid w:val="00C24495"/>
    <w:rsid w:val="00C34A04"/>
    <w:rsid w:val="00C37BB8"/>
    <w:rsid w:val="00C44D2A"/>
    <w:rsid w:val="00C51426"/>
    <w:rsid w:val="00C54873"/>
    <w:rsid w:val="00C54D1C"/>
    <w:rsid w:val="00C61A55"/>
    <w:rsid w:val="00C66FFF"/>
    <w:rsid w:val="00C74327"/>
    <w:rsid w:val="00C7560F"/>
    <w:rsid w:val="00C93DC8"/>
    <w:rsid w:val="00C96BD3"/>
    <w:rsid w:val="00CA2C33"/>
    <w:rsid w:val="00CA4D8D"/>
    <w:rsid w:val="00CA7A50"/>
    <w:rsid w:val="00CC4742"/>
    <w:rsid w:val="00CC5E6D"/>
    <w:rsid w:val="00CD3A5B"/>
    <w:rsid w:val="00CE0E74"/>
    <w:rsid w:val="00CE212D"/>
    <w:rsid w:val="00CE507E"/>
    <w:rsid w:val="00D00487"/>
    <w:rsid w:val="00D037D6"/>
    <w:rsid w:val="00D1645C"/>
    <w:rsid w:val="00D17E94"/>
    <w:rsid w:val="00D41961"/>
    <w:rsid w:val="00D458BA"/>
    <w:rsid w:val="00D51415"/>
    <w:rsid w:val="00D516C5"/>
    <w:rsid w:val="00D52786"/>
    <w:rsid w:val="00D54175"/>
    <w:rsid w:val="00D572BF"/>
    <w:rsid w:val="00D722F6"/>
    <w:rsid w:val="00D854D6"/>
    <w:rsid w:val="00D8666E"/>
    <w:rsid w:val="00D96E0B"/>
    <w:rsid w:val="00DA1F3A"/>
    <w:rsid w:val="00DC3C1D"/>
    <w:rsid w:val="00DC5F76"/>
    <w:rsid w:val="00DE4E55"/>
    <w:rsid w:val="00DF2188"/>
    <w:rsid w:val="00E05C7D"/>
    <w:rsid w:val="00E126F1"/>
    <w:rsid w:val="00E166C6"/>
    <w:rsid w:val="00E17CA7"/>
    <w:rsid w:val="00E26785"/>
    <w:rsid w:val="00E26C7D"/>
    <w:rsid w:val="00E30DE0"/>
    <w:rsid w:val="00E36F21"/>
    <w:rsid w:val="00E4108C"/>
    <w:rsid w:val="00E507A2"/>
    <w:rsid w:val="00E67431"/>
    <w:rsid w:val="00E72164"/>
    <w:rsid w:val="00E74481"/>
    <w:rsid w:val="00E81B25"/>
    <w:rsid w:val="00E82F65"/>
    <w:rsid w:val="00E858B6"/>
    <w:rsid w:val="00E86527"/>
    <w:rsid w:val="00E971BC"/>
    <w:rsid w:val="00EA35DA"/>
    <w:rsid w:val="00EA79EB"/>
    <w:rsid w:val="00EC0A7A"/>
    <w:rsid w:val="00EC4279"/>
    <w:rsid w:val="00ED2A13"/>
    <w:rsid w:val="00ED43C9"/>
    <w:rsid w:val="00ED53E8"/>
    <w:rsid w:val="00ED59A9"/>
    <w:rsid w:val="00EE2339"/>
    <w:rsid w:val="00EF035F"/>
    <w:rsid w:val="00EF1A22"/>
    <w:rsid w:val="00EF6521"/>
    <w:rsid w:val="00F01B09"/>
    <w:rsid w:val="00F04E98"/>
    <w:rsid w:val="00F1045B"/>
    <w:rsid w:val="00F15EBF"/>
    <w:rsid w:val="00F170F7"/>
    <w:rsid w:val="00F42C0B"/>
    <w:rsid w:val="00F475FF"/>
    <w:rsid w:val="00F50C5F"/>
    <w:rsid w:val="00F537A5"/>
    <w:rsid w:val="00F57B80"/>
    <w:rsid w:val="00F63D88"/>
    <w:rsid w:val="00F64078"/>
    <w:rsid w:val="00F65EE4"/>
    <w:rsid w:val="00F6635E"/>
    <w:rsid w:val="00F70184"/>
    <w:rsid w:val="00F70D12"/>
    <w:rsid w:val="00F74519"/>
    <w:rsid w:val="00F76AA4"/>
    <w:rsid w:val="00F81D67"/>
    <w:rsid w:val="00F90E5B"/>
    <w:rsid w:val="00F96421"/>
    <w:rsid w:val="00FA78AF"/>
    <w:rsid w:val="00FC0ED8"/>
    <w:rsid w:val="00FC7173"/>
    <w:rsid w:val="00FD5016"/>
    <w:rsid w:val="00FF5A2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 w:eastAsia="ja-JP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4097"/>
    <o:shapelayout v:ext="edit">
      <o:idmap v:ext="edit" data="1"/>
    </o:shapelayout>
  </w:shapeDefaults>
  <w:decimalSymbol w:val="."/>
  <w:listSeparator w:val=","/>
  <w14:docId w14:val="6655820F"/>
  <w14:defaultImageDpi w14:val="32767"/>
  <w15:docId w15:val="{9B8FDAB7-637B-7D47-8D65-E8C5304E0A9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4"/>
        <w:szCs w:val="24"/>
        <w:lang w:val="en-GB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55338A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914589"/>
    <w:rPr>
      <w:rFonts w:ascii="Times New Roman" w:hAnsi="Times New Roman" w:cs="Times New Roman"/>
      <w:sz w:val="18"/>
      <w:szCs w:val="18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914589"/>
    <w:rPr>
      <w:rFonts w:ascii="Times New Roman" w:hAnsi="Times New Roman" w:cs="Times New Roman"/>
      <w:sz w:val="18"/>
      <w:szCs w:val="18"/>
    </w:rPr>
  </w:style>
  <w:style w:type="table" w:styleId="TableGrid">
    <w:name w:val="Table Grid"/>
    <w:basedOn w:val="TableNormal"/>
    <w:uiPriority w:val="59"/>
    <w:rsid w:val="007F1ED2"/>
    <w:rPr>
      <w:sz w:val="22"/>
      <w:szCs w:val="22"/>
      <w:lang w:val="en-US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Header">
    <w:name w:val="header"/>
    <w:basedOn w:val="Normal"/>
    <w:link w:val="HeaderChar"/>
    <w:uiPriority w:val="99"/>
    <w:unhideWhenUsed/>
    <w:rsid w:val="007F1ED2"/>
    <w:pPr>
      <w:tabs>
        <w:tab w:val="center" w:pos="4680"/>
        <w:tab w:val="right" w:pos="9360"/>
      </w:tabs>
    </w:pPr>
  </w:style>
  <w:style w:type="character" w:customStyle="1" w:styleId="HeaderChar">
    <w:name w:val="Header Char"/>
    <w:basedOn w:val="DefaultParagraphFont"/>
    <w:link w:val="Header"/>
    <w:uiPriority w:val="99"/>
    <w:rsid w:val="007F1ED2"/>
  </w:style>
  <w:style w:type="paragraph" w:styleId="Footer">
    <w:name w:val="footer"/>
    <w:basedOn w:val="Normal"/>
    <w:link w:val="FooterChar"/>
    <w:uiPriority w:val="99"/>
    <w:unhideWhenUsed/>
    <w:rsid w:val="007F1ED2"/>
    <w:pPr>
      <w:tabs>
        <w:tab w:val="center" w:pos="4680"/>
        <w:tab w:val="right" w:pos="9360"/>
      </w:tabs>
    </w:pPr>
  </w:style>
  <w:style w:type="character" w:customStyle="1" w:styleId="FooterChar">
    <w:name w:val="Footer Char"/>
    <w:basedOn w:val="DefaultParagraphFont"/>
    <w:link w:val="Footer"/>
    <w:uiPriority w:val="99"/>
    <w:rsid w:val="007F1ED2"/>
  </w:style>
  <w:style w:type="character" w:styleId="Hyperlink">
    <w:name w:val="Hyperlink"/>
    <w:basedOn w:val="DefaultParagraphFont"/>
    <w:uiPriority w:val="99"/>
    <w:unhideWhenUsed/>
    <w:rsid w:val="00B74886"/>
    <w:rPr>
      <w:color w:val="0000FF"/>
      <w:u w:val="single"/>
    </w:rPr>
  </w:style>
  <w:style w:type="character" w:customStyle="1" w:styleId="UnresolvedMention1">
    <w:name w:val="Unresolved Mention1"/>
    <w:basedOn w:val="DefaultParagraphFont"/>
    <w:uiPriority w:val="99"/>
    <w:rsid w:val="001F5882"/>
    <w:rPr>
      <w:color w:val="605E5C"/>
      <w:shd w:val="clear" w:color="auto" w:fill="E1DFDD"/>
    </w:rPr>
  </w:style>
  <w:style w:type="paragraph" w:styleId="NormalWeb">
    <w:name w:val="Normal (Web)"/>
    <w:basedOn w:val="Normal"/>
    <w:uiPriority w:val="99"/>
    <w:unhideWhenUsed/>
    <w:rsid w:val="00882FA9"/>
    <w:pPr>
      <w:spacing w:before="100" w:beforeAutospacing="1" w:after="100" w:afterAutospacing="1"/>
    </w:pPr>
    <w:rPr>
      <w:rFonts w:ascii="Times New Roman" w:eastAsia="Times New Roman" w:hAnsi="Times New Roman" w:cs="Times New Roman"/>
      <w:lang w:val="en-AU" w:eastAsia="en-GB"/>
    </w:rPr>
  </w:style>
  <w:style w:type="character" w:styleId="FollowedHyperlink">
    <w:name w:val="FollowedHyperlink"/>
    <w:basedOn w:val="DefaultParagraphFont"/>
    <w:uiPriority w:val="99"/>
    <w:semiHidden/>
    <w:unhideWhenUsed/>
    <w:rsid w:val="005B3038"/>
    <w:rPr>
      <w:color w:val="954F72" w:themeColor="followedHyperlink"/>
      <w:u w:val="single"/>
    </w:rPr>
  </w:style>
  <w:style w:type="character" w:styleId="CommentReference">
    <w:name w:val="annotation reference"/>
    <w:basedOn w:val="DefaultParagraphFont"/>
    <w:uiPriority w:val="99"/>
    <w:semiHidden/>
    <w:unhideWhenUsed/>
    <w:rsid w:val="00596D3E"/>
    <w:rPr>
      <w:sz w:val="16"/>
      <w:szCs w:val="16"/>
    </w:rPr>
  </w:style>
  <w:style w:type="paragraph" w:styleId="CommentText">
    <w:name w:val="annotation text"/>
    <w:basedOn w:val="Normal"/>
    <w:link w:val="CommentTextChar"/>
    <w:uiPriority w:val="99"/>
    <w:semiHidden/>
    <w:unhideWhenUsed/>
    <w:rsid w:val="00596D3E"/>
    <w:rPr>
      <w:sz w:val="20"/>
      <w:szCs w:val="20"/>
    </w:rPr>
  </w:style>
  <w:style w:type="character" w:customStyle="1" w:styleId="CommentTextChar">
    <w:name w:val="Comment Text Char"/>
    <w:basedOn w:val="DefaultParagraphFont"/>
    <w:link w:val="CommentText"/>
    <w:uiPriority w:val="99"/>
    <w:semiHidden/>
    <w:rsid w:val="00596D3E"/>
    <w:rPr>
      <w:sz w:val="20"/>
      <w:szCs w:val="20"/>
    </w:rPr>
  </w:style>
  <w:style w:type="paragraph" w:styleId="CommentSubject">
    <w:name w:val="annotation subject"/>
    <w:basedOn w:val="CommentText"/>
    <w:next w:val="CommentText"/>
    <w:link w:val="CommentSubjectChar"/>
    <w:uiPriority w:val="99"/>
    <w:semiHidden/>
    <w:unhideWhenUsed/>
    <w:rsid w:val="00596D3E"/>
    <w:rPr>
      <w:b/>
      <w:bCs/>
    </w:rPr>
  </w:style>
  <w:style w:type="character" w:customStyle="1" w:styleId="CommentSubjectChar">
    <w:name w:val="Comment Subject Char"/>
    <w:basedOn w:val="CommentTextChar"/>
    <w:link w:val="CommentSubject"/>
    <w:uiPriority w:val="99"/>
    <w:semiHidden/>
    <w:rsid w:val="00596D3E"/>
    <w:rPr>
      <w:b/>
      <w:bCs/>
      <w:sz w:val="20"/>
      <w:szCs w:val="20"/>
    </w:rPr>
  </w:style>
  <w:style w:type="character" w:styleId="PageNumber">
    <w:name w:val="page number"/>
    <w:basedOn w:val="DefaultParagraphFont"/>
    <w:uiPriority w:val="99"/>
    <w:semiHidden/>
    <w:unhideWhenUsed/>
    <w:rsid w:val="008F5B23"/>
  </w:style>
  <w:style w:type="paragraph" w:styleId="Revision">
    <w:name w:val="Revision"/>
    <w:hidden/>
    <w:uiPriority w:val="99"/>
    <w:semiHidden/>
    <w:rsid w:val="008265F9"/>
  </w:style>
  <w:style w:type="character" w:customStyle="1" w:styleId="UnresolvedMention2">
    <w:name w:val="Unresolved Mention2"/>
    <w:basedOn w:val="DefaultParagraphFont"/>
    <w:uiPriority w:val="99"/>
    <w:semiHidden/>
    <w:unhideWhenUsed/>
    <w:rsid w:val="00783586"/>
    <w:rPr>
      <w:color w:val="605E5C"/>
      <w:shd w:val="clear" w:color="auto" w:fill="E1DFDD"/>
    </w:rPr>
  </w:style>
  <w:style w:type="character" w:customStyle="1" w:styleId="UnresolvedMention3">
    <w:name w:val="Unresolved Mention3"/>
    <w:basedOn w:val="DefaultParagraphFont"/>
    <w:uiPriority w:val="99"/>
    <w:semiHidden/>
    <w:unhideWhenUsed/>
    <w:rsid w:val="00D037D6"/>
    <w:rPr>
      <w:color w:val="605E5C"/>
      <w:shd w:val="clear" w:color="auto" w:fill="E1DFDD"/>
    </w:rPr>
  </w:style>
  <w:style w:type="paragraph" w:customStyle="1" w:styleId="xmsonormal">
    <w:name w:val="x_msonormal"/>
    <w:basedOn w:val="Normal"/>
    <w:rsid w:val="00D51415"/>
    <w:rPr>
      <w:rFonts w:ascii="Calibri" w:hAnsi="Calibri" w:cs="Calibri"/>
      <w:lang w:val="en-AU" w:eastAsia="en-A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ivs>
    <w:div w:id="379753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2486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991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3379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9702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10468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3848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27958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39952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50117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12724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54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2994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822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8213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5883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559946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3047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03883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95148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3230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1515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22453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344402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473090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933675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351016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810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67246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16591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3353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156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275077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1854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21660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608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209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4281579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5821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291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867687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084401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06422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13669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3033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4693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822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00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739904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77740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35643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151822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5839420">
                  <w:marLeft w:val="0"/>
                  <w:marRight w:val="0"/>
                  <w:marTop w:val="0"/>
                  <w:marBottom w:val="0"/>
                  <w:divBdr>
                    <w:top w:val="none" w:sz="0" w:space="4" w:color="auto"/>
                    <w:left w:val="single" w:sz="12" w:space="4" w:color="FFFFFF"/>
                    <w:bottom w:val="none" w:sz="0" w:space="4" w:color="auto"/>
                    <w:right w:val="none" w:sz="0" w:space="4" w:color="auto"/>
                  </w:divBdr>
                </w:div>
              </w:divsChild>
            </w:div>
          </w:divsChild>
        </w:div>
        <w:div w:id="77301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9502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6038017">
                  <w:marLeft w:val="0"/>
                  <w:marRight w:val="75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0686076">
                  <w:marLeft w:val="0"/>
                  <w:marRight w:val="0"/>
                  <w:marTop w:val="0"/>
                  <w:marBottom w:val="0"/>
                  <w:divBdr>
                    <w:top w:val="none" w:sz="0" w:space="4" w:color="auto"/>
                    <w:left w:val="single" w:sz="12" w:space="4" w:color="FFFFFF"/>
                    <w:bottom w:val="none" w:sz="0" w:space="4" w:color="auto"/>
                    <w:right w:val="none" w:sz="0" w:space="4" w:color="auto"/>
                  </w:divBdr>
                </w:div>
              </w:divsChild>
            </w:div>
          </w:divsChild>
        </w:div>
      </w:divsChild>
    </w:div>
    <w:div w:id="88788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48684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8494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902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04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9331672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99300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56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10764719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82711246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789251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883380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07372850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2293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8564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4919826">
          <w:marLeft w:val="0"/>
          <w:marRight w:val="0"/>
          <w:marTop w:val="36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9768361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878996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02854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11229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34581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24513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33404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41988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6708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4409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294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5884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4564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373205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4656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9381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2270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1473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042709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287816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8623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8190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325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879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8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09255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9664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4531279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907257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303663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106811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12109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656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1983488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44069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69010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1204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4819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150924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350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3160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67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205020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473483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012995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3119346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473905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650750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485839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24276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3093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73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4547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073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39877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689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655405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46804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928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508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892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1591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8127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469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6827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4919471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1325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390478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445168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85926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930326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202830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11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4310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4153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5669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09696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238513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24164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5273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32884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67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064623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09587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77945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37919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79341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112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05736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291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404611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16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662343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65724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77461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9894952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6683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22827555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7375929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8347126">
              <w:marLeft w:val="0"/>
              <w:marRight w:val="0"/>
              <w:marTop w:val="0"/>
              <w:marBottom w:val="6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32582194">
          <w:marLeft w:val="0"/>
          <w:marRight w:val="0"/>
          <w:marTop w:val="36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82298578">
          <w:marLeft w:val="0"/>
          <w:marRight w:val="0"/>
          <w:marTop w:val="0"/>
          <w:marBottom w:val="30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18156093">
          <w:marLeft w:val="0"/>
          <w:marRight w:val="0"/>
          <w:marTop w:val="0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07156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34380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890651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2964664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48172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47830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99074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7559374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140613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59960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47090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950832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367735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9323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94060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683751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49049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873350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534337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61089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63386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4666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846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002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3668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588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04497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576667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2171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4015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0958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8215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400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50852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448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212195215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18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26" Type="http://schemas.openxmlformats.org/officeDocument/2006/relationships/hyperlink" Target="https://unsw.zoom.us/j/97947788845" TargetMode="External"/><Relationship Id="rId39" Type="http://schemas.openxmlformats.org/officeDocument/2006/relationships/hyperlink" Target="mailto:499993669@t.plcm.vc" TargetMode="External"/><Relationship Id="rId21" Type="http://schemas.openxmlformats.org/officeDocument/2006/relationships/hyperlink" Target="https://unsw.zoom.us/j/97947788845" TargetMode="External"/><Relationship Id="rId34" Type="http://schemas.openxmlformats.org/officeDocument/2006/relationships/hyperlink" Target="https://teams.microsoft.com/l/meetup-join/19%3ameeting_NWI2OTg4OGYtMWRkZC00M2EyLWI0YzgtYjRmNmI3YWRjNWIw%40thread.v2/0?context=%7b%22Tid%22%3a%220efe9a78-ee2f-44a1-aa0f-83011f5d244d%22%2c%22Oid%22%3a%22f4157d4a-f219-4aa7-b643-cb32cae881e2%22%7d" TargetMode="External"/><Relationship Id="rId42" Type="http://schemas.openxmlformats.org/officeDocument/2006/relationships/hyperlink" Target="https://unsw.zoom.us/j/97947788845" TargetMode="External"/><Relationship Id="rId47" Type="http://schemas.openxmlformats.org/officeDocument/2006/relationships/hyperlink" Target="https://unsw.zoom.us/j/97947788845" TargetMode="External"/><Relationship Id="rId50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55" Type="http://schemas.openxmlformats.org/officeDocument/2006/relationships/hyperlink" Target="tel:+61283209200,,213296966" TargetMode="External"/><Relationship Id="rId63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68" Type="http://schemas.openxmlformats.org/officeDocument/2006/relationships/hyperlink" Target="tel:+61283209200,,642969779" TargetMode="External"/><Relationship Id="rId76" Type="http://schemas.openxmlformats.org/officeDocument/2006/relationships/hyperlink" Target="mailto:lauren.christie@svha.org.au" TargetMode="External"/><Relationship Id="rId7" Type="http://schemas.openxmlformats.org/officeDocument/2006/relationships/endnotes" Target="endnotes.xml"/><Relationship Id="rId71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2" Type="http://schemas.openxmlformats.org/officeDocument/2006/relationships/customXml" Target="../customXml/item2.xml"/><Relationship Id="rId16" Type="http://schemas.openxmlformats.org/officeDocument/2006/relationships/hyperlink" Target="https://dialin.plcm.vc/teams/?key=986667549&amp;conf=1362100830" TargetMode="External"/><Relationship Id="rId29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11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24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32" Type="http://schemas.openxmlformats.org/officeDocument/2006/relationships/hyperlink" Target="mailto:499993669@t.plcm.vc" TargetMode="External"/><Relationship Id="rId37" Type="http://schemas.openxmlformats.org/officeDocument/2006/relationships/hyperlink" Target="tel:+61283209200,,508463119" TargetMode="External"/><Relationship Id="rId40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45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53" Type="http://schemas.openxmlformats.org/officeDocument/2006/relationships/hyperlink" Target="mailto:499993669@t.plcm.vc" TargetMode="External"/><Relationship Id="rId58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66" Type="http://schemas.openxmlformats.org/officeDocument/2006/relationships/hyperlink" Target="mailto:499993669@t.plcm.vc" TargetMode="External"/><Relationship Id="rId74" Type="http://schemas.openxmlformats.org/officeDocument/2006/relationships/hyperlink" Target="mailto:Kelly.Coughlan@acu.edu.au" TargetMode="External"/><Relationship Id="rId79" Type="http://schemas.openxmlformats.org/officeDocument/2006/relationships/header" Target="header1.xml"/><Relationship Id="rId5" Type="http://schemas.openxmlformats.org/officeDocument/2006/relationships/webSettings" Target="webSettings.xml"/><Relationship Id="rId61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82" Type="http://schemas.openxmlformats.org/officeDocument/2006/relationships/fontTable" Target="fontTable.xml"/><Relationship Id="rId10" Type="http://schemas.openxmlformats.org/officeDocument/2006/relationships/hyperlink" Target="https://dialin.plcm.vc/teams/?key=499993669&amp;conf=1313229979" TargetMode="External"/><Relationship Id="rId19" Type="http://schemas.openxmlformats.org/officeDocument/2006/relationships/hyperlink" Target="mailto:499993669@t.plcm.vc" TargetMode="External"/><Relationship Id="rId31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44" Type="http://schemas.openxmlformats.org/officeDocument/2006/relationships/hyperlink" Target="mailto:499993669@t.plcm.vc" TargetMode="External"/><Relationship Id="rId52" Type="http://schemas.openxmlformats.org/officeDocument/2006/relationships/hyperlink" Target="https://teams.microsoft.com/l/meetup-join/19%3ameeting_NTk2ZjEyOGItNTE5Zi00MTk5LTgwOWUtMzNiODJiY2E2ZWRj%40thread.v2/0?context=%7b%22Tid%22%3a%220efe9a78-ee2f-44a1-aa0f-83011f5d244d%22%2c%22Oid%22%3a%22f4157d4a-f219-4aa7-b643-cb32cae881e2%22%7d" TargetMode="External"/><Relationship Id="rId60" Type="http://schemas.openxmlformats.org/officeDocument/2006/relationships/hyperlink" Target="https://unsw.zoom.us/j/97947788845" TargetMode="External"/><Relationship Id="rId65" Type="http://schemas.openxmlformats.org/officeDocument/2006/relationships/hyperlink" Target="https://teams.microsoft.com/l/meetup-join/19%3ameeting_MWYzN2IyYTMtYzc0MC00YjFkLTgyNmUtMWY2NGFjZDMxMzY5%40thread.v2/0?context=%7b%22Tid%22%3a%220efe9a78-ee2f-44a1-aa0f-83011f5d244d%22%2c%22Oid%22%3a%22f4157d4a-f219-4aa7-b643-cb32cae881e2%22%7d" TargetMode="External"/><Relationship Id="rId73" Type="http://schemas.openxmlformats.org/officeDocument/2006/relationships/hyperlink" Target="mailto:Alysia.Coventry@svha.org.au" TargetMode="External"/><Relationship Id="rId78" Type="http://schemas.openxmlformats.org/officeDocument/2006/relationships/hyperlink" Target="mailto:research.directorate@svha.org.au" TargetMode="External"/><Relationship Id="rId81" Type="http://schemas.openxmlformats.org/officeDocument/2006/relationships/footer" Target="footer2.xml"/><Relationship Id="rId4" Type="http://schemas.openxmlformats.org/officeDocument/2006/relationships/settings" Target="settings.xml"/><Relationship Id="rId9" Type="http://schemas.openxmlformats.org/officeDocument/2006/relationships/hyperlink" Target="mailto:499993669@t.plcm.vc" TargetMode="External"/><Relationship Id="rId14" Type="http://schemas.openxmlformats.org/officeDocument/2006/relationships/hyperlink" Target="https://teams.microsoft.com/l/meetup-join/19%3ameeting_MmE0YzM0MTQtMDFmNC00NTExLTg4NmItY2ZkZjgyODdiZDE1%40thread.v2/0?context=%7b%22Tid%22%3a%22429af009-f196-448f-ae79-58c212a0f2ce%22%2c%22Oid%22%3a%22da33595c-9cf0-42f1-8b73-5c2087052fb4%22%7d" TargetMode="External"/><Relationship Id="rId22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27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30" Type="http://schemas.openxmlformats.org/officeDocument/2006/relationships/hyperlink" Target="https://unsw.zoom.us/j/97947788845" TargetMode="External"/><Relationship Id="rId35" Type="http://schemas.openxmlformats.org/officeDocument/2006/relationships/hyperlink" Target="mailto:499993669@t.plcm.vc" TargetMode="External"/><Relationship Id="rId43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48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56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64" Type="http://schemas.openxmlformats.org/officeDocument/2006/relationships/hyperlink" Target="https://unsw.zoom.us/j/97947788845" TargetMode="External"/><Relationship Id="rId69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77" Type="http://schemas.openxmlformats.org/officeDocument/2006/relationships/hyperlink" Target="mailto:lauren.christie@svha.org.au" TargetMode="External"/><Relationship Id="rId8" Type="http://schemas.openxmlformats.org/officeDocument/2006/relationships/hyperlink" Target="https://teams.microsoft.com/l/meetup-join/19%3ameeting_MmMxOTQzNGItZjA5Ni00NTIwLWE0NWMtNzdlMThmZmJlODRk%40thread.v2/0?context=%7b%22Tid%22%3a%220efe9a78-ee2f-44a1-aa0f-83011f5d244d%22%2c%22Oid%22%3a%22f4157d4a-f219-4aa7-b643-cb32cae881e2%22%7d" TargetMode="External"/><Relationship Id="rId51" Type="http://schemas.openxmlformats.org/officeDocument/2006/relationships/hyperlink" Target="https://unsw.zoom.us/j/97947788845" TargetMode="External"/><Relationship Id="rId72" Type="http://schemas.openxmlformats.org/officeDocument/2006/relationships/hyperlink" Target="https://unsw.zoom.us/j/97947788845" TargetMode="External"/><Relationship Id="rId80" Type="http://schemas.openxmlformats.org/officeDocument/2006/relationships/footer" Target="footer1.xml"/><Relationship Id="rId3" Type="http://schemas.openxmlformats.org/officeDocument/2006/relationships/styles" Target="styles.xml"/><Relationship Id="rId12" Type="http://schemas.openxmlformats.org/officeDocument/2006/relationships/hyperlink" Target="mailto:499993669@t.plcm.vc" TargetMode="External"/><Relationship Id="rId17" Type="http://schemas.openxmlformats.org/officeDocument/2006/relationships/hyperlink" Target="https://unsw.zoom.us/j/97947788845" TargetMode="External"/><Relationship Id="rId25" Type="http://schemas.openxmlformats.org/officeDocument/2006/relationships/hyperlink" Target="https://unsw.zoom.us/j/97947788845" TargetMode="External"/><Relationship Id="rId33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38" Type="http://schemas.openxmlformats.org/officeDocument/2006/relationships/hyperlink" Target="https://aus01.safelinks.protection.outlook.com/ap/t-59584e83/?url=https%3A%2F%2Fteams.microsoft.com%2Fl%2Fmeetup-join%2F19%253ameeting_ZDEyOTQ1ZWUtNDI2OS00ZTYyLWI2N2YtOWNkODY2NmI3MTJh%2540thread.v2%2F0%3Fcontext%3D%257b%2522Tid%2522%253a%25220efe9a78-ee2f-44a1-aa0f-83011f5d244d%2522%252c%2522Oid%2522%253a%2522b43b9fd9-5c98-450c-a5fd-3eb6d3665414%2522%257d&amp;data=04%7C01%7CAlysia.Coventry%40acu.edu.au%7Caee3eef4736c40c0af5908d890fd5439%7C429af009f196448fae7958c212a0f2ce%7C0%7C0%7C637418765047210245%7CUnknown%7CTWFpbGZsb3d8eyJWIjoiMC4wLjAwMDAiLCJQIjoiV2luMzIiLCJBTiI6Ik1haWwiLCJXVCI6Mn0%3D%7C1000&amp;sdata=j0otA8E3nlRGP2nJCgA7oUaCwxgJXBL5pnEPPhoIrrg%3D&amp;reserved=0" TargetMode="External"/><Relationship Id="rId46" Type="http://schemas.openxmlformats.org/officeDocument/2006/relationships/image" Target="media/image1.tiff"/><Relationship Id="rId59" Type="http://schemas.openxmlformats.org/officeDocument/2006/relationships/hyperlink" Target="https://unsw.zoom.us/j/97947788845" TargetMode="External"/><Relationship Id="rId67" Type="http://schemas.openxmlformats.org/officeDocument/2006/relationships/hyperlink" Target="https://dialin.plcm.vc/teams/?key=499993669&amp;conf=1375161857" TargetMode="External"/><Relationship Id="rId20" Type="http://schemas.openxmlformats.org/officeDocument/2006/relationships/hyperlink" Target="https://aus01.safelinks.protection.outlook.com/?url=https%3A%2F%2Fdialin.plcm.vc%2Fteams%2F%3Fkey%3D499993669%26conf%3D1340837532&amp;data=04%7C01%7CAlysia.Coventry%40acu.edu.au%7Caee3eef4736c40c0af5908d890fd5439%7C429af009f196448fae7958c212a0f2ce%7C0%7C0%7C637418765047220236%7CUnknown%7CTWFpbGZsb3d8eyJWIjoiMC4wLjAwMDAiLCJQIjoiV2luMzIiLCJBTiI6Ik1haWwiLCJXVCI6Mn0%3D%7C1000&amp;sdata=nSOy%2BxQ18hHHlLai0W0GCHhIvu8EzPt0PhINToRTpJk%3D&amp;reserved=0" TargetMode="External"/><Relationship Id="rId41" Type="http://schemas.openxmlformats.org/officeDocument/2006/relationships/hyperlink" Target="https://unsw.zoom.us/j/97947788845" TargetMode="External"/><Relationship Id="rId54" Type="http://schemas.openxmlformats.org/officeDocument/2006/relationships/hyperlink" Target="https://dialin.plcm.vc/teams/?key=499993669&amp;conf=1386517735" TargetMode="External"/><Relationship Id="rId62" Type="http://schemas.openxmlformats.org/officeDocument/2006/relationships/hyperlink" Target="mailto:499993669@t.plcm.vc" TargetMode="External"/><Relationship Id="rId70" Type="http://schemas.openxmlformats.org/officeDocument/2006/relationships/hyperlink" Target="mailto:499993669@t.plcm.vc" TargetMode="External"/><Relationship Id="rId75" Type="http://schemas.openxmlformats.org/officeDocument/2006/relationships/hyperlink" Target="mailto:Cintia.Martinez@acu.edu.au" TargetMode="External"/><Relationship Id="rId83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hyperlink" Target="mailto:986667549@t.plcm.vc" TargetMode="External"/><Relationship Id="rId23" Type="http://schemas.openxmlformats.org/officeDocument/2006/relationships/hyperlink" Target="mailto:499993669@t.plcm.vc" TargetMode="External"/><Relationship Id="rId28" Type="http://schemas.openxmlformats.org/officeDocument/2006/relationships/hyperlink" Target="mailto:499993669@t.plcm.vc" TargetMode="External"/><Relationship Id="rId36" Type="http://schemas.openxmlformats.org/officeDocument/2006/relationships/hyperlink" Target="https://dialin.plcm.vc/teams/?key=499993669&amp;conf=1377643749" TargetMode="External"/><Relationship Id="rId49" Type="http://schemas.openxmlformats.org/officeDocument/2006/relationships/hyperlink" Target="mailto:499993669@t.plcm.vc" TargetMode="External"/><Relationship Id="rId57" Type="http://schemas.openxmlformats.org/officeDocument/2006/relationships/hyperlink" Target="mailto:499993669@t.plcm.vc" TargetMode="Externa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/>
        <a:ea typeface=""/>
        <a:cs typeface=""/>
        <a:font script="Jpan" typeface="Yu Gothic Light"/>
        <a:font script="Hang" typeface="맑은 고딕"/>
        <a:font script="Hans" typeface="DengXian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Yu Mincho"/>
        <a:font script="Hang" typeface="맑은 고딕"/>
        <a:font script="Hans" typeface="DengXian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_rels/item2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2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SixthEditionOfficeOnline.xsl" StyleName="APA" Version="6"/>
</file>

<file path=customXml/item2.xml>��< ? x m l   v e r s i o n = " 1 . 0 "   e n c o d i n g = " u t f - 1 6 " ? > < K a p i s h F i l e n a m e T o U r i M a p p i n g s   x m l n s : x s i = " h t t p : / / w w w . w 3 . o r g / 2 0 0 1 / X M L S c h e m a - i n s t a n c e "   x m l n s : x s d = " h t t p : / / w w w . w 3 . o r g / 2 0 0 1 / X M L S c h e m a " / > 
</file>

<file path=customXml/itemProps1.xml><?xml version="1.0" encoding="utf-8"?>
<ds:datastoreItem xmlns:ds="http://schemas.openxmlformats.org/officeDocument/2006/customXml" ds:itemID="{525FFB37-7240-439E-B5E1-325F88AE3EB6}">
  <ds:schemaRefs>
    <ds:schemaRef ds:uri="http://schemas.openxmlformats.org/officeDocument/2006/bibliography"/>
  </ds:schemaRefs>
</ds:datastoreItem>
</file>

<file path=customXml/itemProps2.xml><?xml version="1.0" encoding="utf-8"?>
<ds:datastoreItem xmlns:ds="http://schemas.openxmlformats.org/officeDocument/2006/customXml" ds:itemID="{43BF2FA6-1810-498C-89A9-0D1AFD875715}">
  <ds:schemaRefs>
    <ds:schemaRef ds:uri="http://www.w3.org/2001/XMLSchem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8</Pages>
  <Words>5055</Words>
  <Characters>28814</Characters>
  <Application>Microsoft Office Word</Application>
  <DocSecurity>0</DocSecurity>
  <Lines>240</Lines>
  <Paragraphs>67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33802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Alysia Coventry</dc:creator>
  <cp:keywords/>
  <dc:description/>
  <cp:lastModifiedBy>User</cp:lastModifiedBy>
  <cp:revision>3</cp:revision>
  <cp:lastPrinted>2021-02-24T05:47:00Z</cp:lastPrinted>
  <dcterms:created xsi:type="dcterms:W3CDTF">2021-03-10T05:31:00Z</dcterms:created>
  <dcterms:modified xsi:type="dcterms:W3CDTF">2021-03-10T05:32:00Z</dcterms:modified>
</cp:coreProperties>
</file>